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8C22" w14:textId="77777777" w:rsidR="00E67E56" w:rsidRPr="004546AD" w:rsidRDefault="008040CF" w:rsidP="00DE1758">
      <w:pPr>
        <w:rPr>
          <w:rFonts w:ascii="Gill Sans MT" w:hAnsi="Gill Sans MT"/>
          <w:b/>
          <w:bCs/>
        </w:rPr>
      </w:pPr>
      <w:r w:rsidRPr="004546AD">
        <w:rPr>
          <w:rFonts w:ascii="Gill Sans MT" w:hAnsi="Gill Sans MT"/>
          <w:b/>
          <w:bCs/>
        </w:rPr>
        <w:t>Statement of intent</w:t>
      </w:r>
    </w:p>
    <w:p w14:paraId="11C7D9F5" w14:textId="77777777" w:rsidR="00606509" w:rsidRPr="004546AD" w:rsidRDefault="00005FC7" w:rsidP="00DE1758">
      <w:pPr>
        <w:rPr>
          <w:rFonts w:ascii="Gill Sans MT" w:hAnsi="Gill Sans MT"/>
          <w:color w:val="000000"/>
        </w:rPr>
      </w:pPr>
      <w:r w:rsidRPr="004546AD">
        <w:rPr>
          <w:rFonts w:ascii="Gill Sans MT" w:hAnsi="Gill Sans MT" w:cs="Calibri"/>
          <w:color w:val="000000"/>
          <w:bdr w:val="none" w:sz="0" w:space="0" w:color="auto" w:frame="1"/>
        </w:rPr>
        <w:t xml:space="preserve">At </w:t>
      </w:r>
      <w:r w:rsidR="00B22402" w:rsidRPr="004546AD">
        <w:rPr>
          <w:rFonts w:ascii="Gill Sans MT" w:hAnsi="Gill Sans MT" w:cs="Calibri"/>
          <w:color w:val="000000"/>
          <w:bdr w:val="none" w:sz="0" w:space="0" w:color="auto" w:frame="1"/>
        </w:rPr>
        <w:t>Weaver Primary School</w:t>
      </w:r>
      <w:r w:rsidR="00606509" w:rsidRPr="004546AD">
        <w:rPr>
          <w:rFonts w:ascii="Gill Sans MT" w:hAnsi="Gill Sans MT" w:cs="Calibri"/>
          <w:color w:val="000000"/>
          <w:bdr w:val="none" w:sz="0" w:space="0" w:color="auto" w:frame="1"/>
        </w:rPr>
        <w:t xml:space="preserve">, we believe that </w:t>
      </w:r>
      <w:r w:rsidR="003872DE" w:rsidRPr="004546AD">
        <w:rPr>
          <w:rFonts w:ascii="Gill Sans MT" w:hAnsi="Gill Sans MT" w:cs="Calibri"/>
          <w:color w:val="000000"/>
          <w:bdr w:val="none" w:sz="0" w:space="0" w:color="auto" w:frame="1"/>
        </w:rPr>
        <w:t xml:space="preserve">Religious Education plays </w:t>
      </w:r>
      <w:r w:rsidR="003872DE" w:rsidRPr="004546AD">
        <w:rPr>
          <w:rFonts w:ascii="Gill Sans MT" w:hAnsi="Gill Sans MT" w:cs="Arial"/>
          <w:color w:val="000000"/>
          <w:bdr w:val="none" w:sz="0" w:space="0" w:color="auto" w:frame="1"/>
        </w:rPr>
        <w:t>a significant role in the development of pupils’ spiritual, moral,</w:t>
      </w:r>
      <w:r w:rsidR="005A725A" w:rsidRPr="004546AD">
        <w:rPr>
          <w:rFonts w:ascii="Gill Sans MT" w:hAnsi="Gill Sans MT" w:cs="Arial"/>
          <w:color w:val="000000"/>
          <w:bdr w:val="none" w:sz="0" w:space="0" w:color="auto" w:frame="1"/>
        </w:rPr>
        <w:t xml:space="preserve"> social and cultural understanding.  I</w:t>
      </w:r>
      <w:r w:rsidR="00606509" w:rsidRPr="004546AD">
        <w:rPr>
          <w:rFonts w:ascii="Gill Sans MT" w:hAnsi="Gill Sans MT" w:cs="Calibri"/>
          <w:color w:val="000000"/>
          <w:bdr w:val="none" w:sz="0" w:space="0" w:color="auto" w:frame="1"/>
        </w:rPr>
        <w:t xml:space="preserve">t is important </w:t>
      </w:r>
      <w:r w:rsidR="005A725A" w:rsidRPr="004546AD">
        <w:rPr>
          <w:rFonts w:ascii="Gill Sans MT" w:hAnsi="Gill Sans MT" w:cs="Calibri"/>
          <w:color w:val="000000"/>
          <w:bdr w:val="none" w:sz="0" w:space="0" w:color="auto" w:frame="1"/>
        </w:rPr>
        <w:t>for all our pupils to learn about and from</w:t>
      </w:r>
      <w:r w:rsidR="00606509" w:rsidRPr="004546AD">
        <w:rPr>
          <w:rFonts w:ascii="Gill Sans MT" w:hAnsi="Gill Sans MT" w:cs="Calibri"/>
          <w:color w:val="000000"/>
          <w:bdr w:val="none" w:sz="0" w:space="0" w:color="auto" w:frame="1"/>
        </w:rPr>
        <w:t xml:space="preserve"> religion, so that they can understand the world around them. The aim of Religious Education in our school is to help children to acquire and develop knowledge and understanding of Christianity and the other principal religions represented in Great Britain</w:t>
      </w:r>
      <w:r w:rsidR="005A725A" w:rsidRPr="004546AD">
        <w:rPr>
          <w:rFonts w:ascii="Gill Sans MT" w:hAnsi="Gill Sans MT" w:cs="Calibri"/>
          <w:color w:val="000000"/>
          <w:bdr w:val="none" w:sz="0" w:space="0" w:color="auto" w:frame="1"/>
        </w:rPr>
        <w:t xml:space="preserve"> today.</w:t>
      </w:r>
      <w:r w:rsidR="00606509" w:rsidRPr="004546AD">
        <w:rPr>
          <w:rFonts w:ascii="Gill Sans MT" w:hAnsi="Gill Sans MT" w:cs="Calibri"/>
          <w:color w:val="000000"/>
          <w:bdr w:val="none" w:sz="0" w:space="0" w:color="auto" w:frame="1"/>
        </w:rPr>
        <w:t xml:space="preserve"> </w:t>
      </w:r>
      <w:r w:rsidR="005A725A" w:rsidRPr="004546AD">
        <w:rPr>
          <w:rFonts w:ascii="Gill Sans MT" w:hAnsi="Gill Sans MT" w:cs="Calibri"/>
          <w:color w:val="000000"/>
          <w:bdr w:val="none" w:sz="0" w:space="0" w:color="auto" w:frame="1"/>
        </w:rPr>
        <w:t xml:space="preserve">Through Religious Education, </w:t>
      </w:r>
      <w:r w:rsidR="005A725A" w:rsidRPr="004546AD">
        <w:rPr>
          <w:rFonts w:ascii="Gill Sans MT" w:hAnsi="Gill Sans MT" w:cs="Arial"/>
          <w:color w:val="000000"/>
          <w:bdr w:val="none" w:sz="0" w:space="0" w:color="auto" w:frame="1"/>
        </w:rPr>
        <w:t xml:space="preserve">respect and open-mindedness towards others with different faiths and beliefs is encouraged, and pupils develop their </w:t>
      </w:r>
      <w:r w:rsidR="00586339" w:rsidRPr="004546AD">
        <w:rPr>
          <w:rFonts w:ascii="Gill Sans MT" w:hAnsi="Gill Sans MT" w:cs="Arial"/>
          <w:color w:val="000000"/>
          <w:bdr w:val="none" w:sz="0" w:space="0" w:color="auto" w:frame="1"/>
        </w:rPr>
        <w:t xml:space="preserve">own </w:t>
      </w:r>
      <w:r w:rsidR="005A725A" w:rsidRPr="004546AD">
        <w:rPr>
          <w:rFonts w:ascii="Gill Sans MT" w:hAnsi="Gill Sans MT" w:cs="Arial"/>
          <w:color w:val="000000"/>
          <w:bdr w:val="none" w:sz="0" w:space="0" w:color="auto" w:frame="1"/>
        </w:rPr>
        <w:t>sense of identity and belonging through self-awareness and reflection.</w:t>
      </w:r>
      <w:r w:rsidR="00586339" w:rsidRPr="004546AD">
        <w:rPr>
          <w:rFonts w:ascii="Gill Sans MT" w:hAnsi="Gill Sans MT" w:cs="Arial"/>
          <w:color w:val="000000"/>
          <w:bdr w:val="none" w:sz="0" w:space="0" w:color="auto" w:frame="1"/>
        </w:rPr>
        <w:t xml:space="preserve">  Teaching allows pupils to </w:t>
      </w:r>
      <w:r w:rsidR="00606509" w:rsidRPr="004546AD">
        <w:rPr>
          <w:rFonts w:ascii="Gill Sans MT" w:hAnsi="Gill Sans MT" w:cs="Calibri"/>
          <w:color w:val="000000"/>
          <w:bdr w:val="none" w:sz="0" w:space="0" w:color="auto" w:frame="1"/>
        </w:rPr>
        <w:t xml:space="preserve">appreciate the way that religious beliefs shape life and behaviour, </w:t>
      </w:r>
      <w:r w:rsidR="00586339" w:rsidRPr="004546AD">
        <w:rPr>
          <w:rFonts w:ascii="Gill Sans MT" w:hAnsi="Gill Sans MT" w:cs="Calibri"/>
          <w:color w:val="000000"/>
          <w:bdr w:val="none" w:sz="0" w:space="0" w:color="auto" w:frame="1"/>
        </w:rPr>
        <w:t>and i</w:t>
      </w:r>
      <w:r w:rsidR="00606509" w:rsidRPr="004546AD">
        <w:rPr>
          <w:rFonts w:ascii="Gill Sans MT" w:hAnsi="Gill Sans MT" w:cs="Calibri"/>
          <w:color w:val="000000"/>
          <w:bdr w:val="none" w:sz="0" w:space="0" w:color="auto" w:frame="1"/>
        </w:rPr>
        <w:t>t</w:t>
      </w:r>
      <w:r w:rsidR="00586339" w:rsidRPr="004546AD">
        <w:rPr>
          <w:rFonts w:ascii="Gill Sans MT" w:hAnsi="Gill Sans MT" w:cs="Calibri"/>
          <w:color w:val="000000"/>
          <w:bdr w:val="none" w:sz="0" w:space="0" w:color="auto" w:frame="1"/>
        </w:rPr>
        <w:t xml:space="preserve"> also</w:t>
      </w:r>
      <w:r w:rsidR="00606509" w:rsidRPr="004546AD">
        <w:rPr>
          <w:rFonts w:ascii="Gill Sans MT" w:hAnsi="Gill Sans MT" w:cs="Calibri"/>
          <w:color w:val="000000"/>
          <w:bdr w:val="none" w:sz="0" w:space="0" w:color="auto" w:frame="1"/>
        </w:rPr>
        <w:t xml:space="preserve"> plays an important role, along with all other cur</w:t>
      </w:r>
      <w:r w:rsidR="003872DE" w:rsidRPr="004546AD">
        <w:rPr>
          <w:rFonts w:ascii="Gill Sans MT" w:hAnsi="Gill Sans MT" w:cs="Calibri"/>
          <w:color w:val="000000"/>
          <w:bdr w:val="none" w:sz="0" w:space="0" w:color="auto" w:frame="1"/>
        </w:rPr>
        <w:t>riculum areas, particularly PSH</w:t>
      </w:r>
      <w:r w:rsidR="00606509" w:rsidRPr="004546AD">
        <w:rPr>
          <w:rFonts w:ascii="Gill Sans MT" w:hAnsi="Gill Sans MT" w:cs="Calibri"/>
          <w:color w:val="000000"/>
          <w:bdr w:val="none" w:sz="0" w:space="0" w:color="auto" w:frame="1"/>
        </w:rPr>
        <w:t>E, in promoting social awareness and understanding in our children. We encourage our pupils to ask questions about the world and to reflect on their own b</w:t>
      </w:r>
      <w:r w:rsidR="003872DE" w:rsidRPr="004546AD">
        <w:rPr>
          <w:rFonts w:ascii="Gill Sans MT" w:hAnsi="Gill Sans MT" w:cs="Calibri"/>
          <w:color w:val="000000"/>
          <w:bdr w:val="none" w:sz="0" w:space="0" w:color="auto" w:frame="1"/>
        </w:rPr>
        <w:t xml:space="preserve">eliefs, values and experiences.  </w:t>
      </w:r>
      <w:r w:rsidR="00606509" w:rsidRPr="004546AD">
        <w:rPr>
          <w:rFonts w:ascii="Gill Sans MT" w:hAnsi="Gill Sans MT" w:cs="Calibri"/>
          <w:color w:val="000000"/>
          <w:bdr w:val="none" w:sz="0" w:space="0" w:color="auto" w:frame="1"/>
        </w:rPr>
        <w:t>Our curriculum</w:t>
      </w:r>
      <w:r w:rsidR="00407CAF" w:rsidRPr="004546AD">
        <w:rPr>
          <w:rFonts w:ascii="Gill Sans MT" w:hAnsi="Gill Sans MT" w:cs="Calibri"/>
          <w:color w:val="000000"/>
          <w:bdr w:val="none" w:sz="0" w:space="0" w:color="auto" w:frame="1"/>
        </w:rPr>
        <w:t>, which is aligned with the Cheshire East SACRE course,</w:t>
      </w:r>
      <w:r w:rsidR="00606509" w:rsidRPr="004546AD">
        <w:rPr>
          <w:rFonts w:ascii="Gill Sans MT" w:hAnsi="Gill Sans MT" w:cs="Calibri"/>
          <w:color w:val="000000"/>
          <w:bdr w:val="none" w:sz="0" w:space="0" w:color="auto" w:frame="1"/>
        </w:rPr>
        <w:t xml:space="preserve"> is designed to encourage creativity, imagination, enquiry, deba</w:t>
      </w:r>
      <w:r w:rsidR="00586339" w:rsidRPr="004546AD">
        <w:rPr>
          <w:rFonts w:ascii="Gill Sans MT" w:hAnsi="Gill Sans MT" w:cs="Calibri"/>
          <w:color w:val="000000"/>
          <w:bdr w:val="none" w:sz="0" w:space="0" w:color="auto" w:frame="1"/>
        </w:rPr>
        <w:t xml:space="preserve">te, discussion and independence </w:t>
      </w:r>
      <w:r w:rsidR="00586339" w:rsidRPr="004546AD">
        <w:rPr>
          <w:rFonts w:ascii="Gill Sans MT" w:hAnsi="Gill Sans MT" w:cs="Arial"/>
          <w:color w:val="000000"/>
          <w:bdr w:val="none" w:sz="0" w:space="0" w:color="auto" w:frame="1"/>
        </w:rPr>
        <w:t>where they can develop an understanding and appreciation for the expression of beliefs, cultural practices and influence of principle religions and worldviews in the local, national and wider global community.</w:t>
      </w:r>
    </w:p>
    <w:p w14:paraId="3B014B2B" w14:textId="77777777" w:rsidR="00222EBD" w:rsidRPr="004546AD" w:rsidRDefault="00222EBD" w:rsidP="00DE1758">
      <w:pPr>
        <w:rPr>
          <w:rFonts w:ascii="Gill Sans MT" w:hAnsi="Gill Sans MT" w:cs="Arial"/>
          <w:b/>
          <w:bCs/>
          <w:color w:val="000000"/>
        </w:rPr>
      </w:pPr>
      <w:r w:rsidRPr="004546AD">
        <w:rPr>
          <w:rFonts w:ascii="Gill Sans MT" w:hAnsi="Gill Sans MT" w:cs="Arial"/>
          <w:b/>
          <w:bCs/>
          <w:color w:val="000000"/>
        </w:rPr>
        <w:t>Implementation</w:t>
      </w:r>
    </w:p>
    <w:p w14:paraId="373B2C59" w14:textId="3E0B2654" w:rsidR="00DE1758" w:rsidRPr="004546AD" w:rsidRDefault="00606509" w:rsidP="00DE1758">
      <w:pPr>
        <w:rPr>
          <w:rFonts w:ascii="Gill Sans MT" w:eastAsia="Times New Roman" w:hAnsi="Gill Sans MT" w:cs="Calibri"/>
          <w:color w:val="000000"/>
          <w:bdr w:val="none" w:sz="0" w:space="0" w:color="auto" w:frame="1"/>
          <w:lang w:eastAsia="en-GB"/>
        </w:rPr>
      </w:pPr>
      <w:r w:rsidRPr="004546AD">
        <w:rPr>
          <w:rFonts w:ascii="Gill Sans MT" w:eastAsia="Times New Roman" w:hAnsi="Gill Sans MT" w:cs="Calibri"/>
          <w:color w:val="000000"/>
          <w:bdr w:val="none" w:sz="0" w:space="0" w:color="auto" w:frame="1"/>
          <w:lang w:eastAsia="en-GB"/>
        </w:rPr>
        <w:t xml:space="preserve">We use the Agreed Syllabus for Religious Education developed by </w:t>
      </w:r>
      <w:r w:rsidR="00CB2FEC" w:rsidRPr="004546AD">
        <w:rPr>
          <w:rFonts w:ascii="Gill Sans MT" w:hAnsi="Gill Sans MT"/>
        </w:rPr>
        <w:t xml:space="preserve">The Cheshire East SACRE (Standing Advisory Council for Religious Education) </w:t>
      </w:r>
      <w:r w:rsidRPr="004546AD">
        <w:rPr>
          <w:rFonts w:ascii="Gill Sans MT" w:eastAsia="Times New Roman" w:hAnsi="Gill Sans MT" w:cs="Calibri"/>
          <w:color w:val="000000"/>
          <w:bdr w:val="none" w:sz="0" w:space="0" w:color="auto" w:frame="1"/>
          <w:lang w:eastAsia="en-GB"/>
        </w:rPr>
        <w:t>as the basis for our curriculum</w:t>
      </w:r>
      <w:r w:rsidR="00D00CAB" w:rsidRPr="004546AD">
        <w:rPr>
          <w:rFonts w:ascii="Gill Sans MT" w:eastAsia="Times New Roman" w:hAnsi="Gill Sans MT" w:cs="Calibri"/>
          <w:color w:val="000000"/>
          <w:bdr w:val="none" w:sz="0" w:space="0" w:color="auto" w:frame="1"/>
          <w:lang w:eastAsia="en-GB"/>
        </w:rPr>
        <w:t>, although it is adapted for use at the Weaver</w:t>
      </w:r>
      <w:r w:rsidRPr="004546AD">
        <w:rPr>
          <w:rFonts w:ascii="Gill Sans MT" w:eastAsia="Times New Roman" w:hAnsi="Gill Sans MT" w:cs="Calibri"/>
          <w:color w:val="000000"/>
          <w:bdr w:val="none" w:sz="0" w:space="0" w:color="auto" w:frame="1"/>
          <w:lang w:eastAsia="en-GB"/>
        </w:rPr>
        <w:t>.</w:t>
      </w:r>
      <w:r w:rsidR="0075541C" w:rsidRPr="004546AD">
        <w:rPr>
          <w:rFonts w:ascii="Gill Sans MT" w:eastAsia="Times New Roman" w:hAnsi="Gill Sans MT" w:cs="Calibri"/>
          <w:color w:val="000000"/>
          <w:bdr w:val="none" w:sz="0" w:space="0" w:color="auto" w:frame="1"/>
          <w:lang w:eastAsia="en-GB"/>
        </w:rPr>
        <w:t xml:space="preserve">  </w:t>
      </w:r>
      <w:r w:rsidR="00CB2FEC" w:rsidRPr="004546AD">
        <w:rPr>
          <w:rFonts w:ascii="Gill Sans MT" w:hAnsi="Gill Sans MT" w:cs="Arial"/>
          <w:color w:val="000000"/>
        </w:rPr>
        <w:t xml:space="preserve">Lessons are taught in </w:t>
      </w:r>
      <w:r w:rsidR="00300FBE" w:rsidRPr="004546AD">
        <w:rPr>
          <w:rFonts w:ascii="Gill Sans MT" w:hAnsi="Gill Sans MT" w:cs="Arial"/>
          <w:color w:val="000000"/>
        </w:rPr>
        <w:t>two-week</w:t>
      </w:r>
      <w:r w:rsidR="00CB2FEC" w:rsidRPr="004546AD">
        <w:rPr>
          <w:rFonts w:ascii="Gill Sans MT" w:hAnsi="Gill Sans MT" w:cs="Arial"/>
          <w:color w:val="000000"/>
        </w:rPr>
        <w:t xml:space="preserve"> blocks on rotation with Languages.  Lessons are one morning session and then one afternoon session the following week, depending on the class teacher’s PPA slot.  Early Years Foundation Stage Religious Education</w:t>
      </w:r>
      <w:r w:rsidR="00534B15" w:rsidRPr="004546AD">
        <w:rPr>
          <w:rFonts w:ascii="Gill Sans MT" w:hAnsi="Gill Sans MT" w:cs="Arial"/>
          <w:color w:val="000000"/>
        </w:rPr>
        <w:t xml:space="preserve"> teaching p</w:t>
      </w:r>
      <w:r w:rsidR="009F57AF" w:rsidRPr="004546AD">
        <w:rPr>
          <w:rFonts w:ascii="Gill Sans MT" w:hAnsi="Gill Sans MT" w:cs="Arial"/>
          <w:color w:val="000000"/>
        </w:rPr>
        <w:t xml:space="preserve">redominantly </w:t>
      </w:r>
      <w:r w:rsidR="00534B15" w:rsidRPr="004546AD">
        <w:rPr>
          <w:rFonts w:ascii="Gill Sans MT" w:hAnsi="Gill Sans MT" w:cs="Arial"/>
          <w:color w:val="000000"/>
        </w:rPr>
        <w:t>focusses on</w:t>
      </w:r>
      <w:r w:rsidR="009F57AF" w:rsidRPr="004546AD">
        <w:rPr>
          <w:rFonts w:ascii="Gill Sans MT" w:hAnsi="Gill Sans MT" w:cs="Arial"/>
          <w:color w:val="000000"/>
        </w:rPr>
        <w:t xml:space="preserve"> Christianity</w:t>
      </w:r>
      <w:r w:rsidR="00534B15" w:rsidRPr="004546AD">
        <w:rPr>
          <w:rFonts w:ascii="Gill Sans MT" w:hAnsi="Gill Sans MT" w:cs="Arial"/>
          <w:color w:val="000000"/>
        </w:rPr>
        <w:t xml:space="preserve">, moving onto </w:t>
      </w:r>
      <w:r w:rsidR="009F57AF" w:rsidRPr="004546AD">
        <w:rPr>
          <w:rFonts w:ascii="Gill Sans MT" w:hAnsi="Gill Sans MT" w:cs="Arial"/>
          <w:color w:val="000000"/>
        </w:rPr>
        <w:t xml:space="preserve">Judaism </w:t>
      </w:r>
      <w:r w:rsidR="00534B15" w:rsidRPr="004546AD">
        <w:rPr>
          <w:rFonts w:ascii="Gill Sans MT" w:hAnsi="Gill Sans MT" w:cs="Arial"/>
          <w:color w:val="000000"/>
        </w:rPr>
        <w:t xml:space="preserve">and Christianity </w:t>
      </w:r>
      <w:r w:rsidR="009F57AF" w:rsidRPr="004546AD">
        <w:rPr>
          <w:rFonts w:ascii="Gill Sans MT" w:hAnsi="Gill Sans MT" w:cs="Arial"/>
          <w:color w:val="000000"/>
        </w:rPr>
        <w:t>in Key Stage 1</w:t>
      </w:r>
      <w:r w:rsidR="00DE1758" w:rsidRPr="004546AD">
        <w:rPr>
          <w:rFonts w:ascii="Gill Sans MT" w:hAnsi="Gill Sans MT" w:cs="Arial"/>
          <w:color w:val="000000"/>
        </w:rPr>
        <w:t>, with a half term’s free choice enquiry into Buddhism</w:t>
      </w:r>
      <w:r w:rsidR="009F57AF" w:rsidRPr="004546AD">
        <w:rPr>
          <w:rFonts w:ascii="Gill Sans MT" w:hAnsi="Gill Sans MT" w:cs="Arial"/>
          <w:color w:val="000000"/>
        </w:rPr>
        <w:t xml:space="preserve">.  In Key Stage 2, pupils are taught from </w:t>
      </w:r>
      <w:r w:rsidR="006E4B15" w:rsidRPr="004546AD">
        <w:rPr>
          <w:rFonts w:ascii="Gill Sans MT" w:hAnsi="Gill Sans MT" w:cs="Arial"/>
          <w:color w:val="000000"/>
        </w:rPr>
        <w:t xml:space="preserve">a </w:t>
      </w:r>
      <w:proofErr w:type="gramStart"/>
      <w:r w:rsidR="006E4B15" w:rsidRPr="004546AD">
        <w:rPr>
          <w:rFonts w:ascii="Gill Sans MT" w:hAnsi="Gill Sans MT" w:cs="Arial"/>
          <w:color w:val="000000"/>
        </w:rPr>
        <w:t>two year</w:t>
      </w:r>
      <w:proofErr w:type="gramEnd"/>
      <w:r w:rsidR="006E4B15" w:rsidRPr="004546AD">
        <w:rPr>
          <w:rFonts w:ascii="Gill Sans MT" w:hAnsi="Gill Sans MT" w:cs="Arial"/>
          <w:color w:val="000000"/>
        </w:rPr>
        <w:t xml:space="preserve"> rolling program</w:t>
      </w:r>
      <w:r w:rsidR="00534B15" w:rsidRPr="004546AD">
        <w:rPr>
          <w:rFonts w:ascii="Gill Sans MT" w:hAnsi="Gill Sans MT" w:cs="Arial"/>
          <w:color w:val="000000"/>
        </w:rPr>
        <w:t xml:space="preserve">me in years 3 and 4, and then another </w:t>
      </w:r>
      <w:proofErr w:type="gramStart"/>
      <w:r w:rsidR="00534B15" w:rsidRPr="004546AD">
        <w:rPr>
          <w:rFonts w:ascii="Gill Sans MT" w:hAnsi="Gill Sans MT" w:cs="Arial"/>
          <w:color w:val="000000"/>
        </w:rPr>
        <w:t>two year</w:t>
      </w:r>
      <w:proofErr w:type="gramEnd"/>
      <w:r w:rsidR="00534B15" w:rsidRPr="004546AD">
        <w:rPr>
          <w:rFonts w:ascii="Gill Sans MT" w:hAnsi="Gill Sans MT" w:cs="Arial"/>
          <w:color w:val="000000"/>
        </w:rPr>
        <w:t xml:space="preserve"> rolling programme in years 5 and 6.  In years three and four, pupils are taught about Christianity, Judaism and Islam</w:t>
      </w:r>
      <w:r w:rsidR="00DE1758" w:rsidRPr="004546AD">
        <w:rPr>
          <w:rFonts w:ascii="Gill Sans MT" w:hAnsi="Gill Sans MT" w:cs="Arial"/>
          <w:color w:val="000000"/>
        </w:rPr>
        <w:t>, plus an enquiry into Humanism for a half term.</w:t>
      </w:r>
      <w:r w:rsidR="0075541C" w:rsidRPr="004546AD">
        <w:rPr>
          <w:rFonts w:ascii="Gill Sans MT" w:hAnsi="Gill Sans MT" w:cs="Arial"/>
          <w:color w:val="000000"/>
        </w:rPr>
        <w:t xml:space="preserve">  In U</w:t>
      </w:r>
      <w:r w:rsidR="00534B15" w:rsidRPr="004546AD">
        <w:rPr>
          <w:rFonts w:ascii="Gill Sans MT" w:hAnsi="Gill Sans MT" w:cs="Arial"/>
          <w:color w:val="000000"/>
        </w:rPr>
        <w:t>pper Key Stag</w:t>
      </w:r>
      <w:r w:rsidR="00D00CAB" w:rsidRPr="004546AD">
        <w:rPr>
          <w:rFonts w:ascii="Gill Sans MT" w:hAnsi="Gill Sans MT" w:cs="Arial"/>
          <w:color w:val="000000"/>
        </w:rPr>
        <w:t>e 2, pupils learn about Hindu Dharma</w:t>
      </w:r>
      <w:r w:rsidR="00534B15" w:rsidRPr="004546AD">
        <w:rPr>
          <w:rFonts w:ascii="Gill Sans MT" w:hAnsi="Gill Sans MT" w:cs="Arial"/>
          <w:color w:val="000000"/>
        </w:rPr>
        <w:t xml:space="preserve"> as well as deepening their knowledge of Christianity and Islam.  </w:t>
      </w:r>
      <w:r w:rsidR="0075541C" w:rsidRPr="004546AD">
        <w:rPr>
          <w:rFonts w:ascii="Gill Sans MT" w:hAnsi="Gill Sans MT" w:cs="Arial"/>
          <w:color w:val="000000"/>
        </w:rPr>
        <w:t xml:space="preserve">Here at Weaver Primary School, </w:t>
      </w:r>
      <w:r w:rsidRPr="004546AD">
        <w:rPr>
          <w:rFonts w:ascii="Gill Sans MT" w:eastAsia="Times New Roman" w:hAnsi="Gill Sans MT" w:cs="Calibri"/>
          <w:color w:val="000000"/>
          <w:bdr w:val="none" w:sz="0" w:space="0" w:color="auto" w:frame="1"/>
          <w:lang w:eastAsia="en-GB"/>
        </w:rPr>
        <w:t xml:space="preserve">no presumptions </w:t>
      </w:r>
      <w:r w:rsidR="0075541C" w:rsidRPr="004546AD">
        <w:rPr>
          <w:rFonts w:ascii="Gill Sans MT" w:eastAsia="Times New Roman" w:hAnsi="Gill Sans MT" w:cs="Calibri"/>
          <w:color w:val="000000"/>
          <w:bdr w:val="none" w:sz="0" w:space="0" w:color="auto" w:frame="1"/>
          <w:lang w:eastAsia="en-GB"/>
        </w:rPr>
        <w:t xml:space="preserve">are </w:t>
      </w:r>
      <w:r w:rsidRPr="004546AD">
        <w:rPr>
          <w:rFonts w:ascii="Gill Sans MT" w:eastAsia="Times New Roman" w:hAnsi="Gill Sans MT" w:cs="Calibri"/>
          <w:color w:val="000000"/>
          <w:bdr w:val="none" w:sz="0" w:space="0" w:color="auto" w:frame="1"/>
          <w:lang w:eastAsia="en-GB"/>
        </w:rPr>
        <w:t xml:space="preserve">made as to the religious backgrounds and beliefs and values of the children and the staff.  We value the religious background of all members of the school community and hope that this will encourage individuals to share their own experiences with others freely.  All religions and their communities are treated with respect and </w:t>
      </w:r>
      <w:proofErr w:type="gramStart"/>
      <w:r w:rsidRPr="004546AD">
        <w:rPr>
          <w:rFonts w:ascii="Gill Sans MT" w:eastAsia="Times New Roman" w:hAnsi="Gill Sans MT" w:cs="Calibri"/>
          <w:color w:val="000000"/>
          <w:bdr w:val="none" w:sz="0" w:space="0" w:color="auto" w:frame="1"/>
          <w:lang w:eastAsia="en-GB"/>
        </w:rPr>
        <w:t>sensitivity</w:t>
      </w:r>
      <w:proofErr w:type="gramEnd"/>
      <w:r w:rsidRPr="004546AD">
        <w:rPr>
          <w:rFonts w:ascii="Gill Sans MT" w:eastAsia="Times New Roman" w:hAnsi="Gill Sans MT" w:cs="Calibri"/>
          <w:color w:val="000000"/>
          <w:bdr w:val="none" w:sz="0" w:space="0" w:color="auto" w:frame="1"/>
          <w:lang w:eastAsia="en-GB"/>
        </w:rPr>
        <w:t xml:space="preserve"> and we value the li</w:t>
      </w:r>
      <w:r w:rsidR="0075541C" w:rsidRPr="004546AD">
        <w:rPr>
          <w:rFonts w:ascii="Gill Sans MT" w:eastAsia="Times New Roman" w:hAnsi="Gill Sans MT" w:cs="Calibri"/>
          <w:color w:val="000000"/>
          <w:bdr w:val="none" w:sz="0" w:space="0" w:color="auto" w:frame="1"/>
          <w:lang w:eastAsia="en-GB"/>
        </w:rPr>
        <w:t xml:space="preserve">nks </w:t>
      </w:r>
      <w:r w:rsidRPr="004546AD">
        <w:rPr>
          <w:rFonts w:ascii="Gill Sans MT" w:eastAsia="Times New Roman" w:hAnsi="Gill Sans MT" w:cs="Calibri"/>
          <w:color w:val="000000"/>
          <w:bdr w:val="none" w:sz="0" w:space="0" w:color="auto" w:frame="1"/>
          <w:lang w:eastAsia="en-GB"/>
        </w:rPr>
        <w:t>between home, school, and a faith commu</w:t>
      </w:r>
      <w:r w:rsidR="0075541C" w:rsidRPr="004546AD">
        <w:rPr>
          <w:rFonts w:ascii="Gill Sans MT" w:eastAsia="Times New Roman" w:hAnsi="Gill Sans MT" w:cs="Calibri"/>
          <w:color w:val="000000"/>
          <w:bdr w:val="none" w:sz="0" w:space="0" w:color="auto" w:frame="1"/>
          <w:lang w:eastAsia="en-GB"/>
        </w:rPr>
        <w:t xml:space="preserve">nity.  St Mary’s Church in Nantwich join us for collective worship regularly and we value the questions and discussions that arise from this.  </w:t>
      </w:r>
    </w:p>
    <w:p w14:paraId="5B15B6F9" w14:textId="0C050270" w:rsidR="00606509" w:rsidRPr="004546AD" w:rsidRDefault="002356A8" w:rsidP="00DE1758">
      <w:pPr>
        <w:rPr>
          <w:rFonts w:ascii="Gill Sans MT" w:hAnsi="Gill Sans MT" w:cs="Arial"/>
          <w:b/>
          <w:bCs/>
          <w:color w:val="000000"/>
        </w:rPr>
      </w:pPr>
      <w:r w:rsidRPr="004546AD">
        <w:rPr>
          <w:rFonts w:ascii="Gill Sans MT" w:eastAsia="Times New Roman" w:hAnsi="Gill Sans MT" w:cs="Calibri"/>
          <w:b/>
          <w:bCs/>
          <w:color w:val="000000"/>
          <w:bdr w:val="none" w:sz="0" w:space="0" w:color="auto" w:frame="1"/>
          <w:lang w:eastAsia="en-GB"/>
        </w:rPr>
        <w:t>I</w:t>
      </w:r>
      <w:r w:rsidR="00223366" w:rsidRPr="004546AD">
        <w:rPr>
          <w:rFonts w:ascii="Gill Sans MT" w:eastAsia="Times New Roman" w:hAnsi="Gill Sans MT" w:cs="Calibri"/>
          <w:b/>
          <w:bCs/>
          <w:color w:val="000000"/>
          <w:bdr w:val="none" w:sz="0" w:space="0" w:color="auto" w:frame="1"/>
          <w:lang w:eastAsia="en-GB"/>
        </w:rPr>
        <w:t>mpact</w:t>
      </w:r>
    </w:p>
    <w:p w14:paraId="6B194F90" w14:textId="77777777" w:rsidR="00625BA1" w:rsidRPr="004546AD" w:rsidRDefault="00606509" w:rsidP="00DE1758">
      <w:pPr>
        <w:rPr>
          <w:rFonts w:ascii="Gill Sans MT" w:eastAsia="Times New Roman" w:hAnsi="Gill Sans MT" w:cs="Times New Roman"/>
          <w:color w:val="000000"/>
          <w:lang w:eastAsia="en-GB"/>
        </w:rPr>
      </w:pPr>
      <w:r w:rsidRPr="004546AD">
        <w:rPr>
          <w:rFonts w:ascii="Gill Sans MT" w:eastAsia="Times New Roman" w:hAnsi="Gill Sans MT" w:cs="Calibri"/>
          <w:color w:val="000000"/>
          <w:bdr w:val="none" w:sz="0" w:space="0" w:color="auto" w:frame="1"/>
          <w:lang w:eastAsia="en-GB"/>
        </w:rPr>
        <w:t>The children at</w:t>
      </w:r>
      <w:r w:rsidR="0075541C" w:rsidRPr="004546AD">
        <w:rPr>
          <w:rFonts w:ascii="Gill Sans MT" w:eastAsia="Times New Roman" w:hAnsi="Gill Sans MT" w:cs="Calibri"/>
          <w:color w:val="000000"/>
          <w:bdr w:val="none" w:sz="0" w:space="0" w:color="auto" w:frame="1"/>
          <w:lang w:eastAsia="en-GB"/>
        </w:rPr>
        <w:t xml:space="preserve"> Weaver Primary School </w:t>
      </w:r>
      <w:r w:rsidRPr="004546AD">
        <w:rPr>
          <w:rFonts w:ascii="Gill Sans MT" w:eastAsia="Times New Roman" w:hAnsi="Gill Sans MT" w:cs="Calibri"/>
          <w:color w:val="000000"/>
          <w:bdr w:val="none" w:sz="0" w:space="0" w:color="auto" w:frame="1"/>
          <w:lang w:eastAsia="en-GB"/>
        </w:rPr>
        <w:t>enjoy learning about othe</w:t>
      </w:r>
      <w:r w:rsidR="00204B9F" w:rsidRPr="004546AD">
        <w:rPr>
          <w:rFonts w:ascii="Gill Sans MT" w:eastAsia="Times New Roman" w:hAnsi="Gill Sans MT" w:cs="Calibri"/>
          <w:color w:val="000000"/>
          <w:bdr w:val="none" w:sz="0" w:space="0" w:color="auto" w:frame="1"/>
          <w:lang w:eastAsia="en-GB"/>
        </w:rPr>
        <w:t>r religions,</w:t>
      </w:r>
      <w:r w:rsidR="00223366" w:rsidRPr="004546AD">
        <w:rPr>
          <w:rFonts w:ascii="Gill Sans MT" w:eastAsia="Times New Roman" w:hAnsi="Gill Sans MT" w:cs="Calibri"/>
          <w:color w:val="000000"/>
          <w:bdr w:val="none" w:sz="0" w:space="0" w:color="auto" w:frame="1"/>
          <w:lang w:eastAsia="en-GB"/>
        </w:rPr>
        <w:t xml:space="preserve"> and</w:t>
      </w:r>
      <w:r w:rsidR="00204B9F" w:rsidRPr="004546AD">
        <w:rPr>
          <w:rFonts w:ascii="Gill Sans MT" w:eastAsia="Times New Roman" w:hAnsi="Gill Sans MT" w:cs="Calibri"/>
          <w:color w:val="000000"/>
          <w:bdr w:val="none" w:sz="0" w:space="0" w:color="auto" w:frame="1"/>
          <w:lang w:eastAsia="en-GB"/>
        </w:rPr>
        <w:t xml:space="preserve"> </w:t>
      </w:r>
      <w:r w:rsidR="0075541C" w:rsidRPr="004546AD">
        <w:rPr>
          <w:rFonts w:ascii="Gill Sans MT" w:eastAsia="Times New Roman" w:hAnsi="Gill Sans MT" w:cs="Calibri"/>
          <w:color w:val="000000"/>
          <w:bdr w:val="none" w:sz="0" w:space="0" w:color="auto" w:frame="1"/>
          <w:lang w:eastAsia="en-GB"/>
        </w:rPr>
        <w:t>how following a religion</w:t>
      </w:r>
      <w:r w:rsidR="00223366" w:rsidRPr="004546AD">
        <w:rPr>
          <w:rFonts w:ascii="Gill Sans MT" w:eastAsia="Times New Roman" w:hAnsi="Gill Sans MT" w:cs="Calibri"/>
          <w:color w:val="000000"/>
          <w:bdr w:val="none" w:sz="0" w:space="0" w:color="auto" w:frame="1"/>
          <w:lang w:eastAsia="en-GB"/>
        </w:rPr>
        <w:t>,</w:t>
      </w:r>
      <w:r w:rsidR="0075541C" w:rsidRPr="004546AD">
        <w:rPr>
          <w:rFonts w:ascii="Gill Sans MT" w:eastAsia="Times New Roman" w:hAnsi="Gill Sans MT" w:cs="Calibri"/>
          <w:color w:val="000000"/>
          <w:bdr w:val="none" w:sz="0" w:space="0" w:color="auto" w:frame="1"/>
          <w:lang w:eastAsia="en-GB"/>
        </w:rPr>
        <w:t xml:space="preserve"> </w:t>
      </w:r>
      <w:r w:rsidR="00223366" w:rsidRPr="004546AD">
        <w:rPr>
          <w:rFonts w:ascii="Gill Sans MT" w:eastAsia="Times New Roman" w:hAnsi="Gill Sans MT" w:cs="Calibri"/>
          <w:color w:val="000000"/>
          <w:bdr w:val="none" w:sz="0" w:space="0" w:color="auto" w:frame="1"/>
          <w:lang w:eastAsia="en-GB"/>
        </w:rPr>
        <w:t xml:space="preserve">or not, </w:t>
      </w:r>
      <w:r w:rsidR="0075541C" w:rsidRPr="004546AD">
        <w:rPr>
          <w:rFonts w:ascii="Gill Sans MT" w:eastAsia="Times New Roman" w:hAnsi="Gill Sans MT" w:cs="Calibri"/>
          <w:color w:val="000000"/>
          <w:bdr w:val="none" w:sz="0" w:space="0" w:color="auto" w:frame="1"/>
          <w:lang w:eastAsia="en-GB"/>
        </w:rPr>
        <w:t>can shape one’s life</w:t>
      </w:r>
      <w:r w:rsidRPr="004546AD">
        <w:rPr>
          <w:rFonts w:ascii="Gill Sans MT" w:eastAsia="Times New Roman" w:hAnsi="Gill Sans MT" w:cs="Calibri"/>
          <w:color w:val="000000"/>
          <w:bdr w:val="none" w:sz="0" w:space="0" w:color="auto" w:frame="1"/>
          <w:lang w:eastAsia="en-GB"/>
        </w:rPr>
        <w:t>.</w:t>
      </w:r>
      <w:r w:rsidR="0075541C" w:rsidRPr="004546AD">
        <w:rPr>
          <w:rFonts w:ascii="Gill Sans MT" w:eastAsia="Times New Roman" w:hAnsi="Gill Sans MT" w:cs="Calibri"/>
          <w:color w:val="000000"/>
          <w:bdr w:val="none" w:sz="0" w:space="0" w:color="auto" w:frame="1"/>
          <w:lang w:eastAsia="en-GB"/>
        </w:rPr>
        <w:t xml:space="preserve">  </w:t>
      </w:r>
      <w:r w:rsidR="00204B9F" w:rsidRPr="004546AD">
        <w:rPr>
          <w:rFonts w:ascii="Gill Sans MT" w:eastAsia="Times New Roman" w:hAnsi="Gill Sans MT" w:cs="Calibri"/>
          <w:color w:val="000000"/>
          <w:bdr w:val="none" w:sz="0" w:space="0" w:color="auto" w:frame="1"/>
          <w:lang w:eastAsia="en-GB"/>
        </w:rPr>
        <w:t>T</w:t>
      </w:r>
      <w:r w:rsidR="00223366" w:rsidRPr="004546AD">
        <w:rPr>
          <w:rFonts w:ascii="Gill Sans MT" w:eastAsia="Times New Roman" w:hAnsi="Gill Sans MT" w:cs="Calibri"/>
          <w:color w:val="000000"/>
          <w:bdr w:val="none" w:sz="0" w:space="0" w:color="auto" w:frame="1"/>
          <w:lang w:eastAsia="en-GB"/>
        </w:rPr>
        <w:t>hrough their Religious Education</w:t>
      </w:r>
      <w:r w:rsidRPr="004546AD">
        <w:rPr>
          <w:rFonts w:ascii="Gill Sans MT" w:eastAsia="Times New Roman" w:hAnsi="Gill Sans MT" w:cs="Calibri"/>
          <w:color w:val="000000"/>
          <w:bdr w:val="none" w:sz="0" w:space="0" w:color="auto" w:frame="1"/>
          <w:lang w:eastAsia="en-GB"/>
        </w:rPr>
        <w:t xml:space="preserve"> learning, the children </w:t>
      </w:r>
      <w:proofErr w:type="gramStart"/>
      <w:r w:rsidRPr="004546AD">
        <w:rPr>
          <w:rFonts w:ascii="Gill Sans MT" w:eastAsia="Times New Roman" w:hAnsi="Gill Sans MT" w:cs="Calibri"/>
          <w:color w:val="000000"/>
          <w:bdr w:val="none" w:sz="0" w:space="0" w:color="auto" w:frame="1"/>
          <w:lang w:eastAsia="en-GB"/>
        </w:rPr>
        <w:t>are able to</w:t>
      </w:r>
      <w:proofErr w:type="gramEnd"/>
      <w:r w:rsidRPr="004546AD">
        <w:rPr>
          <w:rFonts w:ascii="Gill Sans MT" w:eastAsia="Times New Roman" w:hAnsi="Gill Sans MT" w:cs="Calibri"/>
          <w:color w:val="000000"/>
          <w:bdr w:val="none" w:sz="0" w:space="0" w:color="auto" w:frame="1"/>
          <w:lang w:eastAsia="en-GB"/>
        </w:rPr>
        <w:t xml:space="preserve"> make links between their own lives and those of others in their community and in the wider world, developing an understanding of other people’s cultures and ways of life. </w:t>
      </w:r>
      <w:r w:rsidR="00223366" w:rsidRPr="004546AD">
        <w:rPr>
          <w:rFonts w:ascii="Gill Sans MT" w:eastAsia="Times New Roman" w:hAnsi="Gill Sans MT" w:cs="Calibri"/>
          <w:color w:val="000000"/>
          <w:bdr w:val="none" w:sz="0" w:space="0" w:color="auto" w:frame="1"/>
          <w:lang w:eastAsia="en-GB"/>
        </w:rPr>
        <w:t xml:space="preserve"> We believe that Religious Education</w:t>
      </w:r>
      <w:r w:rsidRPr="004546AD">
        <w:rPr>
          <w:rFonts w:ascii="Gill Sans MT" w:eastAsia="Times New Roman" w:hAnsi="Gill Sans MT" w:cs="Calibri"/>
          <w:color w:val="000000"/>
          <w:bdr w:val="none" w:sz="0" w:space="0" w:color="auto" w:frame="1"/>
          <w:lang w:eastAsia="en-GB"/>
        </w:rPr>
        <w:t xml:space="preserve"> is invaluable in an ever changing and shrinking world.</w:t>
      </w:r>
      <w:r w:rsidR="00223366" w:rsidRPr="004546AD">
        <w:rPr>
          <w:rFonts w:ascii="Gill Sans MT" w:eastAsia="Times New Roman" w:hAnsi="Gill Sans MT" w:cs="Calibri"/>
          <w:color w:val="000000"/>
          <w:bdr w:val="none" w:sz="0" w:space="0" w:color="auto" w:frame="1"/>
          <w:lang w:eastAsia="en-GB"/>
        </w:rPr>
        <w:t xml:space="preserve">  The curriculum is taught in such a way as to encourage pupils to ask questions and </w:t>
      </w:r>
      <w:proofErr w:type="gramStart"/>
      <w:r w:rsidR="00223366" w:rsidRPr="004546AD">
        <w:rPr>
          <w:rFonts w:ascii="Gill Sans MT" w:eastAsia="Times New Roman" w:hAnsi="Gill Sans MT" w:cs="Calibri"/>
          <w:color w:val="000000"/>
          <w:bdr w:val="none" w:sz="0" w:space="0" w:color="auto" w:frame="1"/>
          <w:lang w:eastAsia="en-GB"/>
        </w:rPr>
        <w:t>as a result of</w:t>
      </w:r>
      <w:proofErr w:type="gramEnd"/>
      <w:r w:rsidR="00223366" w:rsidRPr="004546AD">
        <w:rPr>
          <w:rFonts w:ascii="Gill Sans MT" w:eastAsia="Times New Roman" w:hAnsi="Gill Sans MT" w:cs="Calibri"/>
          <w:color w:val="000000"/>
          <w:bdr w:val="none" w:sz="0" w:space="0" w:color="auto" w:frame="1"/>
          <w:lang w:eastAsia="en-GB"/>
        </w:rPr>
        <w:t xml:space="preserve"> this, discussion forms a large part of our learning.  Links are made between lessons and prior learning and wherever possible, links between different religions are made.  </w:t>
      </w:r>
    </w:p>
    <w:p w14:paraId="450E30BD" w14:textId="7D850C67" w:rsidR="00625BA1" w:rsidRPr="004546AD" w:rsidRDefault="00625BA1">
      <w:pPr>
        <w:rPr>
          <w:rFonts w:ascii="Gill Sans MT" w:hAnsi="Gill Sans MT" w:cs="Arial"/>
          <w:color w:val="000000"/>
          <w:sz w:val="24"/>
          <w:szCs w:val="24"/>
        </w:rPr>
      </w:pPr>
    </w:p>
    <w:p w14:paraId="7439D3C9" w14:textId="186E2D96" w:rsidR="00822243" w:rsidRPr="004546AD" w:rsidRDefault="00822243">
      <w:pPr>
        <w:rPr>
          <w:rFonts w:ascii="Gill Sans MT" w:hAnsi="Gill Sans MT" w:cs="Arial"/>
          <w:color w:val="000000"/>
          <w:sz w:val="24"/>
          <w:szCs w:val="24"/>
        </w:rPr>
      </w:pPr>
    </w:p>
    <w:p w14:paraId="55D79820" w14:textId="6AC807DB" w:rsidR="009E1AE9" w:rsidRPr="004546AD" w:rsidRDefault="009E1AE9">
      <w:pPr>
        <w:rPr>
          <w:rFonts w:ascii="Gill Sans MT" w:hAnsi="Gill Sans MT" w:cs="Arial"/>
          <w:b/>
          <w:bCs/>
          <w:color w:val="000000"/>
        </w:rPr>
      </w:pPr>
      <w:r w:rsidRPr="004546AD">
        <w:rPr>
          <w:rFonts w:ascii="Gill Sans MT" w:hAnsi="Gill Sans MT" w:cs="Arial"/>
          <w:b/>
          <w:bCs/>
          <w:color w:val="000000"/>
        </w:rPr>
        <w:lastRenderedPageBreak/>
        <w:t>Time allocation</w:t>
      </w:r>
    </w:p>
    <w:tbl>
      <w:tblPr>
        <w:tblStyle w:val="TableGrid"/>
        <w:tblW w:w="0" w:type="auto"/>
        <w:tblLook w:val="04A0" w:firstRow="1" w:lastRow="0" w:firstColumn="1" w:lastColumn="0" w:noHBand="0" w:noVBand="1"/>
      </w:tblPr>
      <w:tblGrid>
        <w:gridCol w:w="4508"/>
        <w:gridCol w:w="4508"/>
      </w:tblGrid>
      <w:tr w:rsidR="00822243" w:rsidRPr="004546AD" w14:paraId="2C1E2AE9" w14:textId="77777777" w:rsidTr="00822243">
        <w:tc>
          <w:tcPr>
            <w:tcW w:w="4508" w:type="dxa"/>
          </w:tcPr>
          <w:p w14:paraId="38743AF2" w14:textId="712AB418" w:rsidR="00822243" w:rsidRPr="004546AD" w:rsidRDefault="00822243">
            <w:pPr>
              <w:rPr>
                <w:rFonts w:ascii="Gill Sans MT" w:hAnsi="Gill Sans MT" w:cs="Arial"/>
                <w:b/>
                <w:bCs/>
                <w:color w:val="000000"/>
              </w:rPr>
            </w:pPr>
            <w:r w:rsidRPr="004546AD">
              <w:rPr>
                <w:rFonts w:ascii="Gill Sans MT" w:hAnsi="Gill Sans MT" w:cs="Arial"/>
                <w:b/>
                <w:bCs/>
                <w:color w:val="000000"/>
              </w:rPr>
              <w:t>Reception</w:t>
            </w:r>
          </w:p>
        </w:tc>
        <w:tc>
          <w:tcPr>
            <w:tcW w:w="4508" w:type="dxa"/>
          </w:tcPr>
          <w:p w14:paraId="5E06209E" w14:textId="4D17EEB5" w:rsidR="00822243" w:rsidRPr="004546AD" w:rsidRDefault="00822243">
            <w:pPr>
              <w:rPr>
                <w:rFonts w:ascii="Gill Sans MT" w:hAnsi="Gill Sans MT" w:cs="Arial"/>
                <w:b/>
                <w:bCs/>
                <w:color w:val="000000"/>
              </w:rPr>
            </w:pPr>
            <w:r w:rsidRPr="004546AD">
              <w:rPr>
                <w:rFonts w:ascii="Gill Sans MT" w:hAnsi="Gill Sans MT" w:cs="Arial"/>
                <w:b/>
                <w:bCs/>
                <w:color w:val="000000"/>
              </w:rPr>
              <w:t>Key Stage 1</w:t>
            </w:r>
          </w:p>
        </w:tc>
      </w:tr>
      <w:tr w:rsidR="00822243" w:rsidRPr="004546AD" w14:paraId="164E01BB" w14:textId="77777777" w:rsidTr="00822243">
        <w:tc>
          <w:tcPr>
            <w:tcW w:w="4508" w:type="dxa"/>
          </w:tcPr>
          <w:p w14:paraId="737A0D39" w14:textId="77777777" w:rsidR="009E1AE9" w:rsidRPr="004546AD" w:rsidRDefault="009E1AE9">
            <w:pPr>
              <w:rPr>
                <w:rFonts w:ascii="Gill Sans MT" w:hAnsi="Gill Sans MT" w:cs="Arial"/>
                <w:color w:val="000000"/>
              </w:rPr>
            </w:pPr>
            <w:r w:rsidRPr="004546AD">
              <w:rPr>
                <w:rFonts w:ascii="Gill Sans MT" w:hAnsi="Gill Sans MT" w:cs="Arial"/>
                <w:color w:val="000000"/>
              </w:rPr>
              <w:t>Christianity 3 terms</w:t>
            </w:r>
          </w:p>
          <w:p w14:paraId="1C60FA7F" w14:textId="6132C345" w:rsidR="00822243" w:rsidRPr="004546AD" w:rsidRDefault="009E1AE9">
            <w:pPr>
              <w:rPr>
                <w:rFonts w:ascii="Gill Sans MT" w:hAnsi="Gill Sans MT" w:cs="Arial"/>
                <w:color w:val="000000"/>
              </w:rPr>
            </w:pPr>
            <w:r w:rsidRPr="004546AD">
              <w:rPr>
                <w:rFonts w:ascii="Gill Sans MT" w:hAnsi="Gill Sans MT" w:cs="Arial"/>
                <w:color w:val="000000"/>
              </w:rPr>
              <w:t>(Other enquiries that meet the ELG: People, Culture and Communities)</w:t>
            </w:r>
          </w:p>
        </w:tc>
        <w:tc>
          <w:tcPr>
            <w:tcW w:w="4508" w:type="dxa"/>
          </w:tcPr>
          <w:p w14:paraId="5E7B42F1" w14:textId="77777777" w:rsidR="00822243" w:rsidRPr="004546AD" w:rsidRDefault="009E1AE9">
            <w:pPr>
              <w:rPr>
                <w:rFonts w:ascii="Gill Sans MT" w:hAnsi="Gill Sans MT" w:cs="Arial"/>
                <w:color w:val="000000"/>
              </w:rPr>
            </w:pPr>
            <w:r w:rsidRPr="004546AD">
              <w:rPr>
                <w:rFonts w:ascii="Gill Sans MT" w:hAnsi="Gill Sans MT" w:cs="Arial"/>
                <w:color w:val="000000"/>
              </w:rPr>
              <w:t>Christianity 4.5 terms</w:t>
            </w:r>
          </w:p>
          <w:p w14:paraId="60EE1E6B" w14:textId="77777777" w:rsidR="009E1AE9" w:rsidRPr="004546AD" w:rsidRDefault="009E1AE9">
            <w:pPr>
              <w:rPr>
                <w:rFonts w:ascii="Gill Sans MT" w:hAnsi="Gill Sans MT" w:cs="Arial"/>
                <w:color w:val="000000"/>
              </w:rPr>
            </w:pPr>
            <w:r w:rsidRPr="004546AD">
              <w:rPr>
                <w:rFonts w:ascii="Gill Sans MT" w:hAnsi="Gill Sans MT" w:cs="Arial"/>
                <w:color w:val="000000"/>
              </w:rPr>
              <w:t>Judaism 1 term</w:t>
            </w:r>
          </w:p>
          <w:p w14:paraId="4F76A969" w14:textId="031B1114" w:rsidR="009E1AE9" w:rsidRPr="004546AD" w:rsidRDefault="009E1AE9">
            <w:pPr>
              <w:rPr>
                <w:rFonts w:ascii="Gill Sans MT" w:hAnsi="Gill Sans MT" w:cs="Arial"/>
                <w:color w:val="000000"/>
              </w:rPr>
            </w:pPr>
            <w:r w:rsidRPr="004546AD">
              <w:rPr>
                <w:rFonts w:ascii="Gill Sans MT" w:hAnsi="Gill Sans MT" w:cs="Arial"/>
                <w:color w:val="000000"/>
              </w:rPr>
              <w:t>Free choice 0.5 term (Buddhism)</w:t>
            </w:r>
          </w:p>
        </w:tc>
      </w:tr>
      <w:tr w:rsidR="00822243" w:rsidRPr="004546AD" w14:paraId="085034C6" w14:textId="77777777" w:rsidTr="00822243">
        <w:tc>
          <w:tcPr>
            <w:tcW w:w="4508" w:type="dxa"/>
          </w:tcPr>
          <w:p w14:paraId="49A51B94" w14:textId="49E28B7F" w:rsidR="00822243" w:rsidRPr="004546AD" w:rsidRDefault="00822243">
            <w:pPr>
              <w:rPr>
                <w:rFonts w:ascii="Gill Sans MT" w:hAnsi="Gill Sans MT" w:cs="Arial"/>
                <w:b/>
                <w:bCs/>
                <w:color w:val="000000"/>
              </w:rPr>
            </w:pPr>
            <w:r w:rsidRPr="004546AD">
              <w:rPr>
                <w:rFonts w:ascii="Gill Sans MT" w:hAnsi="Gill Sans MT" w:cs="Arial"/>
                <w:b/>
                <w:bCs/>
                <w:color w:val="000000"/>
              </w:rPr>
              <w:t>Lower Key Stage 2</w:t>
            </w:r>
          </w:p>
        </w:tc>
        <w:tc>
          <w:tcPr>
            <w:tcW w:w="4508" w:type="dxa"/>
          </w:tcPr>
          <w:p w14:paraId="5E1FE2E4" w14:textId="0DCFB418" w:rsidR="00822243" w:rsidRPr="004546AD" w:rsidRDefault="00822243">
            <w:pPr>
              <w:rPr>
                <w:rFonts w:ascii="Gill Sans MT" w:hAnsi="Gill Sans MT" w:cs="Arial"/>
                <w:b/>
                <w:bCs/>
                <w:color w:val="000000"/>
              </w:rPr>
            </w:pPr>
            <w:r w:rsidRPr="004546AD">
              <w:rPr>
                <w:rFonts w:ascii="Gill Sans MT" w:hAnsi="Gill Sans MT" w:cs="Arial"/>
                <w:b/>
                <w:bCs/>
                <w:color w:val="000000"/>
              </w:rPr>
              <w:t>Upper Key Stage 2</w:t>
            </w:r>
          </w:p>
        </w:tc>
      </w:tr>
      <w:tr w:rsidR="00822243" w:rsidRPr="004546AD" w14:paraId="2F94D8C2" w14:textId="77777777" w:rsidTr="00822243">
        <w:tc>
          <w:tcPr>
            <w:tcW w:w="4508" w:type="dxa"/>
          </w:tcPr>
          <w:p w14:paraId="43A5E50E" w14:textId="77777777" w:rsidR="00822243" w:rsidRPr="004546AD" w:rsidRDefault="009E1AE9">
            <w:pPr>
              <w:rPr>
                <w:rFonts w:ascii="Gill Sans MT" w:hAnsi="Gill Sans MT" w:cs="Arial"/>
                <w:color w:val="000000"/>
              </w:rPr>
            </w:pPr>
            <w:r w:rsidRPr="004546AD">
              <w:rPr>
                <w:rFonts w:ascii="Gill Sans MT" w:hAnsi="Gill Sans MT" w:cs="Arial"/>
                <w:color w:val="000000"/>
              </w:rPr>
              <w:t>Christianity 3 terms</w:t>
            </w:r>
          </w:p>
          <w:p w14:paraId="1A0D4B06" w14:textId="77777777" w:rsidR="009E1AE9" w:rsidRPr="004546AD" w:rsidRDefault="009E1AE9">
            <w:pPr>
              <w:rPr>
                <w:rFonts w:ascii="Gill Sans MT" w:hAnsi="Gill Sans MT" w:cs="Arial"/>
                <w:color w:val="000000"/>
              </w:rPr>
            </w:pPr>
            <w:r w:rsidRPr="004546AD">
              <w:rPr>
                <w:rFonts w:ascii="Gill Sans MT" w:hAnsi="Gill Sans MT" w:cs="Arial"/>
                <w:color w:val="000000"/>
              </w:rPr>
              <w:t>Judaism 1 term</w:t>
            </w:r>
          </w:p>
          <w:p w14:paraId="080551A5" w14:textId="0291739E" w:rsidR="009E1AE9" w:rsidRPr="004546AD" w:rsidRDefault="009E1AE9">
            <w:pPr>
              <w:rPr>
                <w:rFonts w:ascii="Gill Sans MT" w:hAnsi="Gill Sans MT" w:cs="Arial"/>
                <w:color w:val="000000"/>
              </w:rPr>
            </w:pPr>
            <w:r w:rsidRPr="004546AD">
              <w:rPr>
                <w:rFonts w:ascii="Gill Sans MT" w:hAnsi="Gill Sans MT" w:cs="Arial"/>
                <w:color w:val="000000"/>
              </w:rPr>
              <w:t>Free choice 0.5 term (Humanism)</w:t>
            </w:r>
          </w:p>
        </w:tc>
        <w:tc>
          <w:tcPr>
            <w:tcW w:w="4508" w:type="dxa"/>
          </w:tcPr>
          <w:p w14:paraId="570515AF" w14:textId="77777777" w:rsidR="00822243" w:rsidRPr="004546AD" w:rsidRDefault="009E1AE9">
            <w:pPr>
              <w:rPr>
                <w:rFonts w:ascii="Gill Sans MT" w:hAnsi="Gill Sans MT" w:cs="Arial"/>
                <w:color w:val="000000"/>
              </w:rPr>
            </w:pPr>
            <w:r w:rsidRPr="004546AD">
              <w:rPr>
                <w:rFonts w:ascii="Gill Sans MT" w:hAnsi="Gill Sans MT" w:cs="Arial"/>
                <w:color w:val="000000"/>
              </w:rPr>
              <w:t>Christianity 3 terms</w:t>
            </w:r>
          </w:p>
          <w:p w14:paraId="18362C75" w14:textId="77777777" w:rsidR="009E1AE9" w:rsidRPr="004546AD" w:rsidRDefault="009E1AE9">
            <w:pPr>
              <w:rPr>
                <w:rFonts w:ascii="Gill Sans MT" w:hAnsi="Gill Sans MT" w:cs="Arial"/>
                <w:color w:val="000000"/>
              </w:rPr>
            </w:pPr>
            <w:r w:rsidRPr="004546AD">
              <w:rPr>
                <w:rFonts w:ascii="Gill Sans MT" w:hAnsi="Gill Sans MT" w:cs="Arial"/>
                <w:color w:val="000000"/>
              </w:rPr>
              <w:t>Islam 1 term</w:t>
            </w:r>
          </w:p>
          <w:p w14:paraId="17524C23" w14:textId="77777777" w:rsidR="009E1AE9" w:rsidRPr="004546AD" w:rsidRDefault="009E1AE9">
            <w:pPr>
              <w:rPr>
                <w:rFonts w:ascii="Gill Sans MT" w:hAnsi="Gill Sans MT" w:cs="Arial"/>
                <w:color w:val="000000"/>
              </w:rPr>
            </w:pPr>
            <w:r w:rsidRPr="004546AD">
              <w:rPr>
                <w:rFonts w:ascii="Gill Sans MT" w:hAnsi="Gill Sans MT" w:cs="Arial"/>
                <w:color w:val="000000"/>
              </w:rPr>
              <w:t>Hindu Dharma 1 term</w:t>
            </w:r>
          </w:p>
          <w:p w14:paraId="4F19E5E1" w14:textId="51044984" w:rsidR="009E1AE9" w:rsidRPr="004546AD" w:rsidRDefault="009E1AE9">
            <w:pPr>
              <w:rPr>
                <w:rFonts w:ascii="Gill Sans MT" w:hAnsi="Gill Sans MT" w:cs="Arial"/>
                <w:color w:val="000000"/>
              </w:rPr>
            </w:pPr>
            <w:r w:rsidRPr="004546AD">
              <w:rPr>
                <w:rFonts w:ascii="Gill Sans MT" w:hAnsi="Gill Sans MT" w:cs="Arial"/>
                <w:color w:val="000000"/>
              </w:rPr>
              <w:t>Free choice 1 term (Sikhi)</w:t>
            </w:r>
          </w:p>
        </w:tc>
      </w:tr>
    </w:tbl>
    <w:p w14:paraId="3D25E5DF" w14:textId="77777777" w:rsidR="00822243" w:rsidRPr="004546AD" w:rsidRDefault="00822243">
      <w:pPr>
        <w:rPr>
          <w:rFonts w:ascii="Gill Sans MT" w:hAnsi="Gill Sans MT" w:cs="Arial"/>
          <w:color w:val="000000"/>
          <w:sz w:val="24"/>
          <w:szCs w:val="24"/>
        </w:rPr>
      </w:pPr>
    </w:p>
    <w:p w14:paraId="13901483" w14:textId="03BA308D" w:rsidR="008040CF" w:rsidRPr="004546AD" w:rsidRDefault="00DE1758">
      <w:pPr>
        <w:rPr>
          <w:rFonts w:ascii="Gill Sans MT" w:hAnsi="Gill Sans MT" w:cs="Arial"/>
          <w:b/>
          <w:color w:val="000000"/>
        </w:rPr>
      </w:pPr>
      <w:r w:rsidRPr="004546AD">
        <w:rPr>
          <w:rFonts w:ascii="Gill Sans MT" w:hAnsi="Gill Sans MT" w:cs="Arial"/>
          <w:b/>
          <w:color w:val="000000"/>
        </w:rPr>
        <w:t>Cu</w:t>
      </w:r>
      <w:r w:rsidR="00BB5806" w:rsidRPr="004546AD">
        <w:rPr>
          <w:rFonts w:ascii="Gill Sans MT" w:hAnsi="Gill Sans MT" w:cs="Arial"/>
          <w:b/>
          <w:color w:val="000000"/>
        </w:rPr>
        <w:t>rriculum map</w:t>
      </w:r>
    </w:p>
    <w:p w14:paraId="196F9FA9" w14:textId="6DF032E1" w:rsidR="008916C1" w:rsidRPr="004546AD" w:rsidRDefault="008916C1">
      <w:pPr>
        <w:rPr>
          <w:rFonts w:ascii="Gill Sans MT" w:hAnsi="Gill Sans MT" w:cs="Arial"/>
          <w:b/>
          <w:color w:val="000000"/>
        </w:rPr>
      </w:pPr>
      <w:r w:rsidRPr="004546AD">
        <w:rPr>
          <w:rFonts w:ascii="Gill Sans MT" w:hAnsi="Gill Sans MT" w:cs="Arial"/>
          <w:b/>
          <w:color w:val="000000"/>
        </w:rPr>
        <w:t xml:space="preserve">I can </w:t>
      </w:r>
      <w:proofErr w:type="gramStart"/>
      <w:r w:rsidRPr="004546AD">
        <w:rPr>
          <w:rFonts w:ascii="Gill Sans MT" w:hAnsi="Gill Sans MT" w:cs="Arial"/>
          <w:b/>
          <w:color w:val="000000"/>
        </w:rPr>
        <w:t>statements</w:t>
      </w:r>
      <w:proofErr w:type="gramEnd"/>
      <w:r w:rsidR="00DE1758" w:rsidRPr="004546AD">
        <w:rPr>
          <w:rFonts w:ascii="Gill Sans MT" w:hAnsi="Gill Sans MT" w:cs="Arial"/>
          <w:b/>
          <w:color w:val="000000"/>
        </w:rPr>
        <w:t xml:space="preserve"> – End of Key Stage </w:t>
      </w:r>
      <w:r w:rsidR="00822243" w:rsidRPr="004546AD">
        <w:rPr>
          <w:rFonts w:ascii="Gill Sans MT" w:hAnsi="Gill Sans MT" w:cs="Arial"/>
          <w:b/>
          <w:color w:val="000000"/>
        </w:rPr>
        <w:t>Statements</w:t>
      </w:r>
    </w:p>
    <w:tbl>
      <w:tblPr>
        <w:tblStyle w:val="TableGrid"/>
        <w:tblW w:w="9137" w:type="dxa"/>
        <w:tblLook w:val="04A0" w:firstRow="1" w:lastRow="0" w:firstColumn="1" w:lastColumn="0" w:noHBand="0" w:noVBand="1"/>
      </w:tblPr>
      <w:tblGrid>
        <w:gridCol w:w="1366"/>
        <w:gridCol w:w="1336"/>
        <w:gridCol w:w="1266"/>
        <w:gridCol w:w="1283"/>
        <w:gridCol w:w="1303"/>
        <w:gridCol w:w="1299"/>
        <w:gridCol w:w="1284"/>
      </w:tblGrid>
      <w:tr w:rsidR="00CE56FB" w:rsidRPr="004546AD" w14:paraId="3C385E53" w14:textId="77777777" w:rsidTr="00391D5F">
        <w:tc>
          <w:tcPr>
            <w:tcW w:w="1366" w:type="dxa"/>
          </w:tcPr>
          <w:p w14:paraId="6A4CE777" w14:textId="77777777" w:rsidR="00BB5806" w:rsidRPr="004546AD" w:rsidRDefault="00BB5806" w:rsidP="008916C1">
            <w:pPr>
              <w:rPr>
                <w:rFonts w:ascii="Gill Sans MT" w:hAnsi="Gill Sans MT" w:cs="Arial"/>
                <w:b/>
                <w:color w:val="000000"/>
                <w:sz w:val="18"/>
                <w:szCs w:val="18"/>
              </w:rPr>
            </w:pPr>
          </w:p>
        </w:tc>
        <w:tc>
          <w:tcPr>
            <w:tcW w:w="1336" w:type="dxa"/>
          </w:tcPr>
          <w:p w14:paraId="2358AE9A" w14:textId="77777777" w:rsidR="00BB5806" w:rsidRPr="004546AD" w:rsidRDefault="00BB5806" w:rsidP="00BB5806">
            <w:pPr>
              <w:jc w:val="center"/>
              <w:rPr>
                <w:rFonts w:ascii="Gill Sans MT" w:hAnsi="Gill Sans MT" w:cs="Arial"/>
                <w:b/>
                <w:color w:val="000000"/>
                <w:sz w:val="18"/>
                <w:szCs w:val="18"/>
              </w:rPr>
            </w:pPr>
            <w:r w:rsidRPr="004546AD">
              <w:rPr>
                <w:rFonts w:ascii="Gill Sans MT" w:hAnsi="Gill Sans MT" w:cs="Arial"/>
                <w:b/>
                <w:color w:val="000000"/>
                <w:sz w:val="18"/>
                <w:szCs w:val="18"/>
              </w:rPr>
              <w:t>Autumn 1</w:t>
            </w:r>
          </w:p>
        </w:tc>
        <w:tc>
          <w:tcPr>
            <w:tcW w:w="1266" w:type="dxa"/>
          </w:tcPr>
          <w:p w14:paraId="1C2F12C7" w14:textId="77777777" w:rsidR="00BB5806" w:rsidRPr="004546AD" w:rsidRDefault="00BB5806" w:rsidP="00BB5806">
            <w:pPr>
              <w:jc w:val="center"/>
              <w:rPr>
                <w:rFonts w:ascii="Gill Sans MT" w:hAnsi="Gill Sans MT" w:cs="Arial"/>
                <w:b/>
                <w:color w:val="000000"/>
                <w:sz w:val="18"/>
                <w:szCs w:val="18"/>
              </w:rPr>
            </w:pPr>
            <w:r w:rsidRPr="004546AD">
              <w:rPr>
                <w:rFonts w:ascii="Gill Sans MT" w:hAnsi="Gill Sans MT" w:cs="Arial"/>
                <w:b/>
                <w:color w:val="000000"/>
                <w:sz w:val="18"/>
                <w:szCs w:val="18"/>
              </w:rPr>
              <w:t>Autumn 2</w:t>
            </w:r>
          </w:p>
        </w:tc>
        <w:tc>
          <w:tcPr>
            <w:tcW w:w="1283" w:type="dxa"/>
          </w:tcPr>
          <w:p w14:paraId="54F0250C" w14:textId="77777777" w:rsidR="00BB5806" w:rsidRPr="004546AD" w:rsidRDefault="00BB5806" w:rsidP="00BB5806">
            <w:pPr>
              <w:jc w:val="center"/>
              <w:rPr>
                <w:rFonts w:ascii="Gill Sans MT" w:hAnsi="Gill Sans MT" w:cs="Arial"/>
                <w:b/>
                <w:color w:val="000000"/>
                <w:sz w:val="18"/>
                <w:szCs w:val="18"/>
              </w:rPr>
            </w:pPr>
            <w:r w:rsidRPr="004546AD">
              <w:rPr>
                <w:rFonts w:ascii="Gill Sans MT" w:hAnsi="Gill Sans MT" w:cs="Arial"/>
                <w:b/>
                <w:color w:val="000000"/>
                <w:sz w:val="18"/>
                <w:szCs w:val="18"/>
              </w:rPr>
              <w:t>Spring 1</w:t>
            </w:r>
          </w:p>
        </w:tc>
        <w:tc>
          <w:tcPr>
            <w:tcW w:w="1303" w:type="dxa"/>
          </w:tcPr>
          <w:p w14:paraId="1BCA2583" w14:textId="77777777" w:rsidR="00BB5806" w:rsidRPr="004546AD" w:rsidRDefault="00BB5806" w:rsidP="00BB5806">
            <w:pPr>
              <w:jc w:val="center"/>
              <w:rPr>
                <w:rFonts w:ascii="Gill Sans MT" w:hAnsi="Gill Sans MT" w:cs="Arial"/>
                <w:b/>
                <w:color w:val="000000"/>
                <w:sz w:val="18"/>
                <w:szCs w:val="18"/>
              </w:rPr>
            </w:pPr>
            <w:r w:rsidRPr="004546AD">
              <w:rPr>
                <w:rFonts w:ascii="Gill Sans MT" w:hAnsi="Gill Sans MT" w:cs="Arial"/>
                <w:b/>
                <w:color w:val="000000"/>
                <w:sz w:val="18"/>
                <w:szCs w:val="18"/>
              </w:rPr>
              <w:t>Spring 2</w:t>
            </w:r>
          </w:p>
        </w:tc>
        <w:tc>
          <w:tcPr>
            <w:tcW w:w="1299" w:type="dxa"/>
          </w:tcPr>
          <w:p w14:paraId="350DD880" w14:textId="77777777" w:rsidR="00BB5806" w:rsidRPr="004546AD" w:rsidRDefault="00BB5806" w:rsidP="00BB5806">
            <w:pPr>
              <w:jc w:val="center"/>
              <w:rPr>
                <w:rFonts w:ascii="Gill Sans MT" w:hAnsi="Gill Sans MT" w:cs="Arial"/>
                <w:b/>
                <w:color w:val="000000"/>
                <w:sz w:val="18"/>
                <w:szCs w:val="18"/>
              </w:rPr>
            </w:pPr>
            <w:r w:rsidRPr="004546AD">
              <w:rPr>
                <w:rFonts w:ascii="Gill Sans MT" w:hAnsi="Gill Sans MT" w:cs="Arial"/>
                <w:b/>
                <w:color w:val="000000"/>
                <w:sz w:val="18"/>
                <w:szCs w:val="18"/>
              </w:rPr>
              <w:t>Summer 1</w:t>
            </w:r>
          </w:p>
        </w:tc>
        <w:tc>
          <w:tcPr>
            <w:tcW w:w="1284" w:type="dxa"/>
          </w:tcPr>
          <w:p w14:paraId="6F376C08" w14:textId="77777777" w:rsidR="00BB5806" w:rsidRPr="004546AD" w:rsidRDefault="00BB5806" w:rsidP="00BB5806">
            <w:pPr>
              <w:jc w:val="center"/>
              <w:rPr>
                <w:rFonts w:ascii="Gill Sans MT" w:hAnsi="Gill Sans MT" w:cs="Arial"/>
                <w:b/>
                <w:color w:val="000000"/>
                <w:sz w:val="18"/>
                <w:szCs w:val="18"/>
              </w:rPr>
            </w:pPr>
            <w:r w:rsidRPr="004546AD">
              <w:rPr>
                <w:rFonts w:ascii="Gill Sans MT" w:hAnsi="Gill Sans MT" w:cs="Arial"/>
                <w:b/>
                <w:color w:val="000000"/>
                <w:sz w:val="18"/>
                <w:szCs w:val="18"/>
              </w:rPr>
              <w:t>Summer 2</w:t>
            </w:r>
          </w:p>
        </w:tc>
      </w:tr>
      <w:tr w:rsidR="00C60EC3" w:rsidRPr="004546AD" w14:paraId="3F0845AC" w14:textId="77777777" w:rsidTr="000F0E7F">
        <w:tc>
          <w:tcPr>
            <w:tcW w:w="9137" w:type="dxa"/>
            <w:gridSpan w:val="7"/>
          </w:tcPr>
          <w:p w14:paraId="0216C821" w14:textId="1FBE0B9D" w:rsidR="00C60EC3" w:rsidRPr="004546AD" w:rsidRDefault="00C60EC3" w:rsidP="00C60EC3">
            <w:pPr>
              <w:jc w:val="center"/>
              <w:rPr>
                <w:rFonts w:ascii="Gill Sans MT" w:hAnsi="Gill Sans MT" w:cs="Arial"/>
                <w:color w:val="000000"/>
                <w:sz w:val="18"/>
                <w:szCs w:val="18"/>
              </w:rPr>
            </w:pPr>
            <w:r w:rsidRPr="004546AD">
              <w:rPr>
                <w:rFonts w:ascii="Gill Sans MT" w:hAnsi="Gill Sans MT" w:cs="Arial"/>
                <w:b/>
                <w:color w:val="000000"/>
                <w:sz w:val="18"/>
                <w:szCs w:val="18"/>
              </w:rPr>
              <w:t>Early Years &amp; Key Stage 1</w:t>
            </w:r>
          </w:p>
        </w:tc>
      </w:tr>
      <w:tr w:rsidR="00CE56FB" w:rsidRPr="004546AD" w14:paraId="2BBC6856" w14:textId="77777777" w:rsidTr="00391D5F">
        <w:tc>
          <w:tcPr>
            <w:tcW w:w="1366" w:type="dxa"/>
          </w:tcPr>
          <w:p w14:paraId="598773E3" w14:textId="77777777" w:rsidR="0070611C" w:rsidRPr="004546AD" w:rsidRDefault="0070611C" w:rsidP="00BB5806">
            <w:pPr>
              <w:jc w:val="center"/>
              <w:rPr>
                <w:rFonts w:ascii="Gill Sans MT" w:hAnsi="Gill Sans MT" w:cs="Arial"/>
                <w:b/>
                <w:color w:val="000000"/>
                <w:sz w:val="18"/>
                <w:szCs w:val="18"/>
              </w:rPr>
            </w:pPr>
            <w:r w:rsidRPr="004546AD">
              <w:rPr>
                <w:rFonts w:ascii="Gill Sans MT" w:hAnsi="Gill Sans MT" w:cs="Arial"/>
                <w:b/>
                <w:color w:val="000000"/>
                <w:sz w:val="18"/>
                <w:szCs w:val="18"/>
              </w:rPr>
              <w:t>Reception</w:t>
            </w:r>
          </w:p>
          <w:p w14:paraId="3C75AE39" w14:textId="77777777" w:rsidR="001E0F4C" w:rsidRPr="004546AD" w:rsidRDefault="001E0F4C" w:rsidP="00BB5806">
            <w:pPr>
              <w:jc w:val="center"/>
              <w:rPr>
                <w:rFonts w:ascii="Gill Sans MT" w:hAnsi="Gill Sans MT" w:cs="Arial"/>
                <w:b/>
                <w:color w:val="000000"/>
                <w:sz w:val="18"/>
                <w:szCs w:val="18"/>
              </w:rPr>
            </w:pPr>
            <w:r w:rsidRPr="004546AD">
              <w:rPr>
                <w:rFonts w:ascii="Gill Sans MT" w:hAnsi="Gill Sans MT" w:cs="Arial"/>
                <w:b/>
                <w:color w:val="000000"/>
                <w:sz w:val="18"/>
                <w:szCs w:val="18"/>
                <w:highlight w:val="green"/>
              </w:rPr>
              <w:t>Christianity</w:t>
            </w:r>
          </w:p>
        </w:tc>
        <w:tc>
          <w:tcPr>
            <w:tcW w:w="1336" w:type="dxa"/>
          </w:tcPr>
          <w:p w14:paraId="09A9839F" w14:textId="77777777" w:rsidR="00D00CAB" w:rsidRPr="004546AD" w:rsidRDefault="00D00CAB" w:rsidP="00C83459">
            <w:pPr>
              <w:ind w:left="-66"/>
              <w:rPr>
                <w:rFonts w:ascii="Gill Sans MT" w:hAnsi="Gill Sans MT" w:cs="Arial"/>
                <w:color w:val="000000" w:themeColor="text1"/>
                <w:sz w:val="18"/>
                <w:szCs w:val="18"/>
                <w:highlight w:val="green"/>
              </w:rPr>
            </w:pPr>
            <w:r w:rsidRPr="004546AD">
              <w:rPr>
                <w:rFonts w:ascii="Gill Sans MT" w:hAnsi="Gill Sans MT" w:cs="Arial"/>
                <w:color w:val="000000" w:themeColor="text1"/>
                <w:sz w:val="18"/>
                <w:szCs w:val="18"/>
                <w:highlight w:val="green"/>
              </w:rPr>
              <w:t>I can talk about how Christians describe God e.g. as creator</w:t>
            </w:r>
          </w:p>
          <w:p w14:paraId="472B261B" w14:textId="77777777" w:rsidR="00F5604E" w:rsidRPr="004546AD" w:rsidRDefault="008916C1" w:rsidP="00C83459">
            <w:pPr>
              <w:ind w:left="-66"/>
              <w:rPr>
                <w:rFonts w:ascii="Gill Sans MT" w:hAnsi="Gill Sans MT" w:cs="Arial"/>
                <w:color w:val="000000"/>
                <w:sz w:val="18"/>
                <w:szCs w:val="18"/>
                <w:highlight w:val="green"/>
              </w:rPr>
            </w:pPr>
            <w:r w:rsidRPr="004546AD">
              <w:rPr>
                <w:rFonts w:ascii="Gill Sans MT" w:hAnsi="Gill Sans MT" w:cs="Arial"/>
                <w:color w:val="000000" w:themeColor="text1"/>
                <w:sz w:val="18"/>
                <w:szCs w:val="18"/>
                <w:highlight w:val="green"/>
              </w:rPr>
              <w:t>I can talk about who Christians say Jesus is e.g. say why I think he might be special.</w:t>
            </w:r>
          </w:p>
        </w:tc>
        <w:tc>
          <w:tcPr>
            <w:tcW w:w="1266" w:type="dxa"/>
          </w:tcPr>
          <w:p w14:paraId="5D61AE40" w14:textId="77777777" w:rsidR="008916C1" w:rsidRPr="004546AD" w:rsidRDefault="008916C1" w:rsidP="00C83459">
            <w:pPr>
              <w:ind w:left="-119"/>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retell a few key aspects of the Christmas story.</w:t>
            </w:r>
          </w:p>
        </w:tc>
        <w:tc>
          <w:tcPr>
            <w:tcW w:w="1283" w:type="dxa"/>
          </w:tcPr>
          <w:p w14:paraId="0766C24B" w14:textId="77777777" w:rsidR="008916C1" w:rsidRPr="004546AD" w:rsidRDefault="008916C1" w:rsidP="00C83459">
            <w:pPr>
              <w:ind w:left="-107"/>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explain the Bible is the Christian’s holy book.</w:t>
            </w:r>
          </w:p>
          <w:p w14:paraId="0C386016" w14:textId="77777777" w:rsidR="00F5604E" w:rsidRPr="004546AD" w:rsidRDefault="008916C1" w:rsidP="00C83459">
            <w:pPr>
              <w:ind w:left="-107"/>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understand that the Bible tells stories that help Christians think about God and Jesus.</w:t>
            </w:r>
          </w:p>
        </w:tc>
        <w:tc>
          <w:tcPr>
            <w:tcW w:w="1303" w:type="dxa"/>
          </w:tcPr>
          <w:p w14:paraId="69CADF3E" w14:textId="77777777" w:rsidR="00F5604E" w:rsidRPr="004546AD" w:rsidRDefault="008916C1" w:rsidP="00C83459">
            <w:pPr>
              <w:ind w:left="-122"/>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retell a few key aspects of the Easter story.</w:t>
            </w:r>
          </w:p>
        </w:tc>
        <w:tc>
          <w:tcPr>
            <w:tcW w:w="1299" w:type="dxa"/>
          </w:tcPr>
          <w:p w14:paraId="26E330A8" w14:textId="77777777" w:rsidR="0070611C" w:rsidRPr="004546AD" w:rsidRDefault="008916C1" w:rsidP="00C83459">
            <w:pPr>
              <w:ind w:left="-8"/>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talk about some things Christians do in church.</w:t>
            </w:r>
          </w:p>
        </w:tc>
        <w:tc>
          <w:tcPr>
            <w:tcW w:w="1284" w:type="dxa"/>
          </w:tcPr>
          <w:p w14:paraId="74CE5C6B" w14:textId="77777777" w:rsidR="0070611C" w:rsidRPr="004546AD" w:rsidRDefault="008916C1" w:rsidP="00C83459">
            <w:pPr>
              <w:ind w:left="-23"/>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begin to show curiosity and ask questions about Christian stories.</w:t>
            </w:r>
          </w:p>
        </w:tc>
      </w:tr>
      <w:tr w:rsidR="00CE56FB" w:rsidRPr="004546AD" w14:paraId="7C5DD12A" w14:textId="77777777" w:rsidTr="00391D5F">
        <w:tc>
          <w:tcPr>
            <w:tcW w:w="1366" w:type="dxa"/>
          </w:tcPr>
          <w:p w14:paraId="75FB81A2" w14:textId="77777777" w:rsidR="0070611C" w:rsidRPr="004546AD" w:rsidRDefault="0070611C" w:rsidP="00BB5806">
            <w:pPr>
              <w:jc w:val="center"/>
              <w:rPr>
                <w:rFonts w:ascii="Gill Sans MT" w:hAnsi="Gill Sans MT" w:cs="Arial"/>
                <w:b/>
                <w:color w:val="000000"/>
                <w:sz w:val="18"/>
                <w:szCs w:val="18"/>
              </w:rPr>
            </w:pPr>
            <w:r w:rsidRPr="004546AD">
              <w:rPr>
                <w:rFonts w:ascii="Gill Sans MT" w:hAnsi="Gill Sans MT" w:cs="Arial"/>
                <w:b/>
                <w:color w:val="000000"/>
                <w:sz w:val="18"/>
                <w:szCs w:val="18"/>
              </w:rPr>
              <w:t>Year 1</w:t>
            </w:r>
          </w:p>
          <w:p w14:paraId="4CA90E40" w14:textId="77777777" w:rsidR="001E0F4C" w:rsidRPr="004546AD" w:rsidRDefault="001E0F4C" w:rsidP="00BB5806">
            <w:pPr>
              <w:jc w:val="center"/>
              <w:rPr>
                <w:rFonts w:ascii="Gill Sans MT" w:hAnsi="Gill Sans MT" w:cs="Arial"/>
                <w:b/>
                <w:color w:val="000000"/>
                <w:sz w:val="18"/>
                <w:szCs w:val="18"/>
              </w:rPr>
            </w:pPr>
            <w:r w:rsidRPr="004546AD">
              <w:rPr>
                <w:rFonts w:ascii="Gill Sans MT" w:hAnsi="Gill Sans MT" w:cs="Arial"/>
                <w:b/>
                <w:color w:val="000000"/>
                <w:sz w:val="18"/>
                <w:szCs w:val="18"/>
                <w:highlight w:val="green"/>
              </w:rPr>
              <w:t>Christianity</w:t>
            </w:r>
          </w:p>
        </w:tc>
        <w:tc>
          <w:tcPr>
            <w:tcW w:w="1336" w:type="dxa"/>
          </w:tcPr>
          <w:p w14:paraId="0C948465" w14:textId="77777777" w:rsidR="008D1650" w:rsidRPr="004546AD" w:rsidRDefault="008D1650" w:rsidP="00C83459">
            <w:pPr>
              <w:ind w:left="-66"/>
              <w:rPr>
                <w:rFonts w:ascii="Gill Sans MT" w:hAnsi="Gill Sans MT" w:cstheme="minorHAnsi"/>
                <w:color w:val="000000" w:themeColor="text1"/>
                <w:sz w:val="18"/>
                <w:szCs w:val="18"/>
                <w:highlight w:val="green"/>
              </w:rPr>
            </w:pPr>
            <w:r w:rsidRPr="004546AD">
              <w:rPr>
                <w:rFonts w:ascii="Gill Sans MT" w:hAnsi="Gill Sans MT" w:cstheme="minorHAnsi"/>
                <w:color w:val="000000" w:themeColor="text1"/>
                <w:sz w:val="18"/>
                <w:szCs w:val="18"/>
                <w:highlight w:val="green"/>
              </w:rPr>
              <w:t>I can talk about who Christians say Jesus is e.g. called the Son of God; God made man.</w:t>
            </w:r>
          </w:p>
          <w:p w14:paraId="38A7D3AF" w14:textId="77777777" w:rsidR="00D00CAB" w:rsidRPr="004546AD" w:rsidRDefault="00D00CAB" w:rsidP="00C83459">
            <w:pPr>
              <w:ind w:left="-66"/>
              <w:rPr>
                <w:rFonts w:ascii="Gill Sans MT" w:hAnsi="Gill Sans MT" w:cs="Arial"/>
                <w:color w:val="000000" w:themeColor="text1"/>
                <w:sz w:val="18"/>
                <w:szCs w:val="18"/>
                <w:highlight w:val="green"/>
              </w:rPr>
            </w:pPr>
          </w:p>
        </w:tc>
        <w:tc>
          <w:tcPr>
            <w:tcW w:w="1266" w:type="dxa"/>
          </w:tcPr>
          <w:p w14:paraId="1970B4DF" w14:textId="77777777" w:rsidR="008D1650" w:rsidRPr="004546AD" w:rsidRDefault="008D1650" w:rsidP="00C83459">
            <w:pPr>
              <w:ind w:left="-119"/>
              <w:rPr>
                <w:rFonts w:ascii="Gill Sans MT" w:hAnsi="Gill Sans MT" w:cstheme="minorHAnsi"/>
                <w:color w:val="000000" w:themeColor="text1"/>
                <w:sz w:val="18"/>
                <w:szCs w:val="18"/>
                <w:highlight w:val="green"/>
              </w:rPr>
            </w:pPr>
            <w:r w:rsidRPr="004546AD">
              <w:rPr>
                <w:rFonts w:ascii="Gill Sans MT" w:hAnsi="Gill Sans MT" w:cs="Arial"/>
                <w:color w:val="000000" w:themeColor="text1"/>
                <w:sz w:val="18"/>
                <w:szCs w:val="18"/>
                <w:highlight w:val="green"/>
              </w:rPr>
              <w:t>I can recall the main events from the Christmas Bible stories linking these stories with Christianity.</w:t>
            </w:r>
          </w:p>
        </w:tc>
        <w:tc>
          <w:tcPr>
            <w:tcW w:w="1283" w:type="dxa"/>
          </w:tcPr>
          <w:p w14:paraId="13D78FC1" w14:textId="77777777" w:rsidR="00F36A2C" w:rsidRPr="004546AD" w:rsidRDefault="00F36A2C" w:rsidP="00C83459">
            <w:pPr>
              <w:ind w:left="-107"/>
              <w:rPr>
                <w:rFonts w:ascii="Gill Sans MT" w:hAnsi="Gill Sans MT" w:cstheme="minorHAnsi"/>
                <w:color w:val="000000" w:themeColor="text1"/>
                <w:sz w:val="18"/>
                <w:szCs w:val="18"/>
                <w:highlight w:val="green"/>
              </w:rPr>
            </w:pPr>
            <w:r w:rsidRPr="004546AD">
              <w:rPr>
                <w:rFonts w:ascii="Gill Sans MT" w:hAnsi="Gill Sans MT" w:cstheme="minorHAnsi"/>
                <w:color w:val="000000" w:themeColor="text1"/>
                <w:sz w:val="18"/>
                <w:szCs w:val="18"/>
                <w:highlight w:val="green"/>
              </w:rPr>
              <w:t>I can identify at least 4 aspects of how Christians celebrate Christmas, explaining why it might be important to them.</w:t>
            </w:r>
          </w:p>
        </w:tc>
        <w:tc>
          <w:tcPr>
            <w:tcW w:w="1303" w:type="dxa"/>
          </w:tcPr>
          <w:p w14:paraId="4FB29031" w14:textId="77777777" w:rsidR="0070611C" w:rsidRPr="004546AD" w:rsidRDefault="008D1650" w:rsidP="00C83459">
            <w:pPr>
              <w:ind w:left="-122"/>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recall the main events from the Easter Bible stories linking these stories with Christianity.</w:t>
            </w:r>
          </w:p>
        </w:tc>
        <w:tc>
          <w:tcPr>
            <w:tcW w:w="1299" w:type="dxa"/>
          </w:tcPr>
          <w:p w14:paraId="105280AB" w14:textId="77777777" w:rsidR="0070611C" w:rsidRPr="004546AD" w:rsidRDefault="008D1650" w:rsidP="00C83459">
            <w:pPr>
              <w:ind w:left="-8"/>
              <w:rPr>
                <w:rFonts w:ascii="Gill Sans MT" w:hAnsi="Gill Sans MT" w:cstheme="minorHAnsi"/>
                <w:color w:val="000000" w:themeColor="text1"/>
                <w:sz w:val="18"/>
                <w:szCs w:val="18"/>
                <w:highlight w:val="green"/>
              </w:rPr>
            </w:pPr>
            <w:r w:rsidRPr="004546AD">
              <w:rPr>
                <w:rFonts w:ascii="Gill Sans MT" w:hAnsi="Gill Sans MT" w:cstheme="minorHAnsi"/>
                <w:color w:val="000000" w:themeColor="text1"/>
                <w:sz w:val="18"/>
                <w:szCs w:val="18"/>
                <w:highlight w:val="green"/>
              </w:rPr>
              <w:t>I can identify at least 4 aspects of how Christians celebrate Easter and Baptism explaining why each event might be important to them.</w:t>
            </w:r>
          </w:p>
        </w:tc>
        <w:tc>
          <w:tcPr>
            <w:tcW w:w="1284" w:type="dxa"/>
          </w:tcPr>
          <w:p w14:paraId="481EE3EE" w14:textId="77777777" w:rsidR="00F36A2C" w:rsidRPr="004546AD" w:rsidRDefault="00F36A2C" w:rsidP="00C83459">
            <w:pPr>
              <w:ind w:left="-23"/>
              <w:rPr>
                <w:rFonts w:ascii="Gill Sans MT" w:hAnsi="Gill Sans MT" w:cstheme="minorHAnsi"/>
                <w:color w:val="000000" w:themeColor="text1"/>
                <w:sz w:val="18"/>
                <w:szCs w:val="18"/>
                <w:highlight w:val="green"/>
              </w:rPr>
            </w:pPr>
            <w:r w:rsidRPr="004546AD">
              <w:rPr>
                <w:rFonts w:ascii="Gill Sans MT" w:hAnsi="Gill Sans MT" w:cstheme="minorHAnsi"/>
                <w:color w:val="000000" w:themeColor="text1"/>
                <w:sz w:val="18"/>
                <w:szCs w:val="18"/>
                <w:highlight w:val="green"/>
              </w:rPr>
              <w:t>I can begin to show curiosity and ask questions about Christian stories.</w:t>
            </w:r>
          </w:p>
          <w:p w14:paraId="641B0A0F" w14:textId="77777777" w:rsidR="0070611C" w:rsidRPr="004546AD" w:rsidRDefault="0070611C" w:rsidP="00C83459">
            <w:pPr>
              <w:ind w:left="-8"/>
              <w:rPr>
                <w:rFonts w:ascii="Gill Sans MT" w:hAnsi="Gill Sans MT" w:cstheme="minorHAnsi"/>
                <w:color w:val="000000" w:themeColor="text1"/>
                <w:sz w:val="18"/>
                <w:szCs w:val="18"/>
                <w:highlight w:val="green"/>
              </w:rPr>
            </w:pPr>
          </w:p>
        </w:tc>
      </w:tr>
      <w:tr w:rsidR="00CE56FB" w:rsidRPr="004546AD" w14:paraId="7182C035" w14:textId="77777777" w:rsidTr="00391D5F">
        <w:tc>
          <w:tcPr>
            <w:tcW w:w="1366" w:type="dxa"/>
          </w:tcPr>
          <w:p w14:paraId="362E31CB" w14:textId="77777777" w:rsidR="0070611C" w:rsidRPr="004546AD" w:rsidRDefault="0070611C" w:rsidP="00BB5806">
            <w:pPr>
              <w:jc w:val="center"/>
              <w:rPr>
                <w:rFonts w:ascii="Gill Sans MT" w:hAnsi="Gill Sans MT" w:cs="Arial"/>
                <w:b/>
                <w:color w:val="000000"/>
                <w:sz w:val="18"/>
                <w:szCs w:val="18"/>
              </w:rPr>
            </w:pPr>
            <w:r w:rsidRPr="004546AD">
              <w:rPr>
                <w:rFonts w:ascii="Gill Sans MT" w:hAnsi="Gill Sans MT" w:cs="Arial"/>
                <w:b/>
                <w:color w:val="000000"/>
                <w:sz w:val="18"/>
                <w:szCs w:val="18"/>
              </w:rPr>
              <w:t>Year 2</w:t>
            </w:r>
          </w:p>
          <w:p w14:paraId="25390433" w14:textId="3C5D92B3" w:rsidR="001E0F4C" w:rsidRPr="004546AD" w:rsidRDefault="001E0F4C" w:rsidP="001E0F4C">
            <w:pPr>
              <w:jc w:val="center"/>
              <w:rPr>
                <w:rFonts w:ascii="Gill Sans MT" w:hAnsi="Gill Sans MT" w:cs="Arial"/>
                <w:b/>
                <w:color w:val="000000"/>
                <w:sz w:val="18"/>
                <w:szCs w:val="18"/>
              </w:rPr>
            </w:pPr>
            <w:r w:rsidRPr="004546AD">
              <w:rPr>
                <w:rFonts w:ascii="Gill Sans MT" w:hAnsi="Gill Sans MT" w:cs="Arial"/>
                <w:b/>
                <w:color w:val="000000"/>
                <w:sz w:val="18"/>
                <w:szCs w:val="18"/>
                <w:highlight w:val="green"/>
              </w:rPr>
              <w:t>Christianity</w:t>
            </w:r>
            <w:r w:rsidRPr="004546AD">
              <w:rPr>
                <w:rFonts w:ascii="Gill Sans MT" w:hAnsi="Gill Sans MT" w:cs="Arial"/>
                <w:b/>
                <w:color w:val="000000"/>
                <w:sz w:val="18"/>
                <w:szCs w:val="18"/>
              </w:rPr>
              <w:t xml:space="preserve">, </w:t>
            </w:r>
            <w:r w:rsidRPr="004546AD">
              <w:rPr>
                <w:rFonts w:ascii="Gill Sans MT" w:hAnsi="Gill Sans MT" w:cs="Arial"/>
                <w:b/>
                <w:color w:val="000000"/>
                <w:sz w:val="18"/>
                <w:szCs w:val="18"/>
                <w:highlight w:val="yellow"/>
              </w:rPr>
              <w:t>Judaism</w:t>
            </w:r>
            <w:r w:rsidRPr="004546AD">
              <w:rPr>
                <w:rFonts w:ascii="Gill Sans MT" w:hAnsi="Gill Sans MT" w:cs="Arial"/>
                <w:b/>
                <w:color w:val="000000"/>
                <w:sz w:val="18"/>
                <w:szCs w:val="18"/>
              </w:rPr>
              <w:t xml:space="preserve"> &amp; </w:t>
            </w:r>
            <w:r w:rsidRPr="004546AD">
              <w:rPr>
                <w:rFonts w:ascii="Gill Sans MT" w:hAnsi="Gill Sans MT" w:cs="Arial"/>
                <w:b/>
                <w:color w:val="000000"/>
                <w:sz w:val="18"/>
                <w:szCs w:val="18"/>
                <w:highlight w:val="cyan"/>
              </w:rPr>
              <w:t>Buddhism</w:t>
            </w:r>
            <w:r w:rsidR="003A1072" w:rsidRPr="004546AD">
              <w:rPr>
                <w:rFonts w:ascii="Gill Sans MT" w:hAnsi="Gill Sans MT" w:cs="Arial"/>
                <w:b/>
                <w:color w:val="000000"/>
                <w:sz w:val="18"/>
                <w:szCs w:val="18"/>
              </w:rPr>
              <w:t xml:space="preserve"> (free choice)</w:t>
            </w:r>
          </w:p>
        </w:tc>
        <w:tc>
          <w:tcPr>
            <w:tcW w:w="1336" w:type="dxa"/>
          </w:tcPr>
          <w:p w14:paraId="1762EEFF" w14:textId="77777777" w:rsidR="0070611C" w:rsidRPr="004546AD" w:rsidRDefault="008D1650" w:rsidP="00C83459">
            <w:pPr>
              <w:ind w:left="-63"/>
              <w:rPr>
                <w:rFonts w:ascii="Gill Sans MT" w:hAnsi="Gill Sans MT" w:cstheme="minorHAnsi"/>
                <w:color w:val="000000" w:themeColor="text1"/>
                <w:sz w:val="18"/>
                <w:szCs w:val="18"/>
                <w:highlight w:val="green"/>
              </w:rPr>
            </w:pPr>
            <w:r w:rsidRPr="004546AD">
              <w:rPr>
                <w:rFonts w:ascii="Gill Sans MT" w:hAnsi="Gill Sans MT" w:cstheme="minorHAnsi"/>
                <w:color w:val="000000" w:themeColor="text1"/>
                <w:sz w:val="18"/>
                <w:szCs w:val="18"/>
                <w:highlight w:val="green"/>
              </w:rPr>
              <w:t>I can explain the Bible is a Christian’s holy book and identify different kinds of genre/writing.</w:t>
            </w:r>
          </w:p>
        </w:tc>
        <w:tc>
          <w:tcPr>
            <w:tcW w:w="1266" w:type="dxa"/>
          </w:tcPr>
          <w:p w14:paraId="497777A4" w14:textId="77777777" w:rsidR="0070611C" w:rsidRPr="004546AD" w:rsidRDefault="00F36A2C" w:rsidP="00C83459">
            <w:pPr>
              <w:ind w:left="-119"/>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recognise the features of a church building and identify at least 3 artefacts found in a church explaining why they are important to Christians.</w:t>
            </w:r>
          </w:p>
        </w:tc>
        <w:tc>
          <w:tcPr>
            <w:tcW w:w="1283" w:type="dxa"/>
          </w:tcPr>
          <w:p w14:paraId="0735A19A" w14:textId="77777777" w:rsidR="0070611C" w:rsidRPr="004546AD" w:rsidRDefault="00F36A2C" w:rsidP="00C83459">
            <w:pPr>
              <w:ind w:left="-107"/>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describe at least three things a minister / church leader might do.</w:t>
            </w:r>
          </w:p>
          <w:p w14:paraId="2F854E50" w14:textId="77777777" w:rsidR="00F36A2C" w:rsidRPr="004546AD" w:rsidRDefault="00F36A2C" w:rsidP="00C83459">
            <w:pPr>
              <w:ind w:left="-107"/>
              <w:rPr>
                <w:rFonts w:ascii="Gill Sans MT" w:hAnsi="Gill Sans MT" w:cs="Arial"/>
                <w:color w:val="000000"/>
                <w:sz w:val="18"/>
                <w:szCs w:val="18"/>
                <w:highlight w:val="green"/>
              </w:rPr>
            </w:pPr>
          </w:p>
        </w:tc>
        <w:tc>
          <w:tcPr>
            <w:tcW w:w="1303" w:type="dxa"/>
          </w:tcPr>
          <w:p w14:paraId="281A23D6" w14:textId="77777777" w:rsidR="0070611C" w:rsidRPr="004546AD" w:rsidRDefault="00725029" w:rsidP="00C83459">
            <w:pPr>
              <w:ind w:left="-122"/>
              <w:rPr>
                <w:rFonts w:ascii="Gill Sans MT" w:hAnsi="Gill Sans MT" w:cs="Arial"/>
                <w:color w:val="000000"/>
                <w:sz w:val="18"/>
                <w:szCs w:val="18"/>
                <w:highlight w:val="yellow"/>
              </w:rPr>
            </w:pPr>
            <w:r w:rsidRPr="004546AD">
              <w:rPr>
                <w:rFonts w:ascii="Gill Sans MT" w:hAnsi="Gill Sans MT" w:cs="Arial"/>
                <w:color w:val="000000"/>
                <w:sz w:val="18"/>
                <w:szCs w:val="18"/>
                <w:highlight w:val="yellow"/>
              </w:rPr>
              <w:t>I can identify the Torah is a holy book for Jews and how the rules in the Torah can guide a Jew in their lives.</w:t>
            </w:r>
          </w:p>
          <w:p w14:paraId="0DDD9B3E" w14:textId="77777777" w:rsidR="00725029" w:rsidRPr="004546AD" w:rsidRDefault="00725029" w:rsidP="00C83459">
            <w:pPr>
              <w:ind w:left="-122"/>
              <w:rPr>
                <w:rFonts w:ascii="Gill Sans MT" w:hAnsi="Gill Sans MT" w:cs="Arial"/>
                <w:color w:val="000000"/>
                <w:sz w:val="18"/>
                <w:szCs w:val="18"/>
                <w:highlight w:val="yellow"/>
              </w:rPr>
            </w:pPr>
            <w:r w:rsidRPr="004546AD">
              <w:rPr>
                <w:rFonts w:ascii="Gill Sans MT" w:hAnsi="Gill Sans MT" w:cs="Arial"/>
                <w:color w:val="000000"/>
                <w:sz w:val="18"/>
                <w:szCs w:val="18"/>
                <w:highlight w:val="yellow"/>
              </w:rPr>
              <w:t>I can describe some of what happens at the synagogue and why Shabbat is important to Jews.</w:t>
            </w:r>
          </w:p>
          <w:p w14:paraId="09994C7A" w14:textId="77777777" w:rsidR="00725029" w:rsidRPr="004546AD" w:rsidRDefault="00725029" w:rsidP="00C83459">
            <w:pPr>
              <w:ind w:left="-122"/>
              <w:rPr>
                <w:rFonts w:ascii="Gill Sans MT" w:hAnsi="Gill Sans MT" w:cs="Arial"/>
                <w:color w:val="000000"/>
                <w:sz w:val="18"/>
                <w:szCs w:val="18"/>
                <w:highlight w:val="yellow"/>
              </w:rPr>
            </w:pPr>
            <w:r w:rsidRPr="004546AD">
              <w:rPr>
                <w:rFonts w:ascii="Gill Sans MT" w:hAnsi="Gill Sans MT" w:cs="Arial"/>
                <w:color w:val="000000"/>
                <w:sz w:val="18"/>
                <w:szCs w:val="18"/>
                <w:highlight w:val="yellow"/>
              </w:rPr>
              <w:t xml:space="preserve">I can describe at least three things a rabbi might do e.g. </w:t>
            </w:r>
            <w:r w:rsidRPr="004546AD">
              <w:rPr>
                <w:rFonts w:ascii="Gill Sans MT" w:hAnsi="Gill Sans MT" w:cs="Arial"/>
                <w:color w:val="000000"/>
                <w:sz w:val="18"/>
                <w:szCs w:val="18"/>
                <w:highlight w:val="yellow"/>
              </w:rPr>
              <w:lastRenderedPageBreak/>
              <w:t>take part in a naming ceremony.</w:t>
            </w:r>
          </w:p>
          <w:p w14:paraId="5917AB93" w14:textId="77777777" w:rsidR="00725029" w:rsidRPr="004546AD" w:rsidRDefault="00725029" w:rsidP="00C83459">
            <w:pPr>
              <w:ind w:left="-122"/>
              <w:rPr>
                <w:rFonts w:ascii="Gill Sans MT" w:hAnsi="Gill Sans MT" w:cs="Arial"/>
                <w:color w:val="000000"/>
                <w:sz w:val="18"/>
                <w:szCs w:val="18"/>
                <w:highlight w:val="yellow"/>
              </w:rPr>
            </w:pPr>
          </w:p>
        </w:tc>
        <w:tc>
          <w:tcPr>
            <w:tcW w:w="1299" w:type="dxa"/>
          </w:tcPr>
          <w:p w14:paraId="7C1E1CA3" w14:textId="77777777" w:rsidR="00725029" w:rsidRPr="004546AD" w:rsidRDefault="00725029" w:rsidP="00C83459">
            <w:pPr>
              <w:ind w:left="-8"/>
              <w:rPr>
                <w:rFonts w:ascii="Gill Sans MT" w:hAnsi="Gill Sans MT" w:cs="Arial"/>
                <w:color w:val="000000"/>
                <w:sz w:val="18"/>
                <w:szCs w:val="18"/>
                <w:highlight w:val="yellow"/>
              </w:rPr>
            </w:pPr>
            <w:r w:rsidRPr="004546AD">
              <w:rPr>
                <w:rFonts w:ascii="Gill Sans MT" w:hAnsi="Gill Sans MT" w:cs="Arial"/>
                <w:color w:val="000000"/>
                <w:sz w:val="18"/>
                <w:szCs w:val="18"/>
                <w:highlight w:val="yellow"/>
              </w:rPr>
              <w:lastRenderedPageBreak/>
              <w:t>I can begin to show curiosity and ask questions about Jewish stories.</w:t>
            </w:r>
          </w:p>
          <w:p w14:paraId="2A3D8B2F" w14:textId="77777777" w:rsidR="00725029" w:rsidRPr="004546AD" w:rsidRDefault="00725029" w:rsidP="00C83459">
            <w:pPr>
              <w:ind w:left="-8"/>
              <w:rPr>
                <w:rFonts w:ascii="Gill Sans MT" w:hAnsi="Gill Sans MT" w:cstheme="minorHAnsi"/>
                <w:color w:val="000000" w:themeColor="text1"/>
                <w:sz w:val="18"/>
                <w:szCs w:val="18"/>
                <w:highlight w:val="yellow"/>
              </w:rPr>
            </w:pPr>
            <w:r w:rsidRPr="004546AD">
              <w:rPr>
                <w:rFonts w:ascii="Gill Sans MT" w:hAnsi="Gill Sans MT" w:cstheme="minorHAnsi"/>
                <w:color w:val="000000" w:themeColor="text1"/>
                <w:sz w:val="18"/>
                <w:szCs w:val="18"/>
                <w:highlight w:val="yellow"/>
              </w:rPr>
              <w:t xml:space="preserve">I can describe three </w:t>
            </w:r>
            <w:proofErr w:type="gramStart"/>
            <w:r w:rsidRPr="004546AD">
              <w:rPr>
                <w:rFonts w:ascii="Gill Sans MT" w:hAnsi="Gill Sans MT" w:cstheme="minorHAnsi"/>
                <w:color w:val="000000" w:themeColor="text1"/>
                <w:sz w:val="18"/>
                <w:szCs w:val="18"/>
                <w:highlight w:val="yellow"/>
              </w:rPr>
              <w:t>key ways</w:t>
            </w:r>
            <w:proofErr w:type="gramEnd"/>
            <w:r w:rsidRPr="004546AD">
              <w:rPr>
                <w:rFonts w:ascii="Gill Sans MT" w:hAnsi="Gill Sans MT" w:cstheme="minorHAnsi"/>
                <w:color w:val="000000" w:themeColor="text1"/>
                <w:sz w:val="18"/>
                <w:szCs w:val="18"/>
                <w:highlight w:val="yellow"/>
              </w:rPr>
              <w:t xml:space="preserve"> in which Jews celebrate.</w:t>
            </w:r>
          </w:p>
          <w:p w14:paraId="16114831" w14:textId="77777777" w:rsidR="00725029" w:rsidRPr="004546AD" w:rsidRDefault="00725029" w:rsidP="00C83459">
            <w:pPr>
              <w:ind w:left="-8"/>
              <w:rPr>
                <w:rFonts w:ascii="Gill Sans MT" w:hAnsi="Gill Sans MT" w:cs="Arial"/>
                <w:color w:val="000000"/>
                <w:sz w:val="18"/>
                <w:szCs w:val="18"/>
                <w:highlight w:val="yellow"/>
              </w:rPr>
            </w:pPr>
            <w:r w:rsidRPr="004546AD">
              <w:rPr>
                <w:rFonts w:ascii="Gill Sans MT" w:hAnsi="Gill Sans MT" w:cstheme="minorHAnsi"/>
                <w:color w:val="000000" w:themeColor="text1"/>
                <w:sz w:val="18"/>
                <w:szCs w:val="18"/>
                <w:highlight w:val="yellow"/>
              </w:rPr>
              <w:t>I can explain why at least one festival is important e.g. Hannukah.</w:t>
            </w:r>
          </w:p>
        </w:tc>
        <w:tc>
          <w:tcPr>
            <w:tcW w:w="1284" w:type="dxa"/>
          </w:tcPr>
          <w:p w14:paraId="300B4988" w14:textId="77777777" w:rsidR="0070611C" w:rsidRPr="004546AD" w:rsidRDefault="00725029" w:rsidP="00F36A2C">
            <w:pPr>
              <w:ind w:left="-73"/>
              <w:rPr>
                <w:rFonts w:ascii="Gill Sans MT" w:hAnsi="Gill Sans MT" w:cstheme="minorHAnsi"/>
                <w:color w:val="000000" w:themeColor="text1"/>
                <w:sz w:val="18"/>
                <w:szCs w:val="18"/>
                <w:highlight w:val="cyan"/>
              </w:rPr>
            </w:pPr>
            <w:r w:rsidRPr="004546AD">
              <w:rPr>
                <w:rFonts w:ascii="Gill Sans MT" w:hAnsi="Gill Sans MT" w:cstheme="minorHAnsi"/>
                <w:color w:val="000000" w:themeColor="text1"/>
                <w:sz w:val="18"/>
                <w:szCs w:val="18"/>
                <w:highlight w:val="cyan"/>
              </w:rPr>
              <w:t>I can begin to show curiosity about stories and places of worship in the Buddhist Community.</w:t>
            </w:r>
          </w:p>
          <w:p w14:paraId="3C10B60E" w14:textId="77777777" w:rsidR="00725029" w:rsidRPr="004546AD" w:rsidRDefault="00725029" w:rsidP="00F36A2C">
            <w:pPr>
              <w:ind w:left="-73"/>
              <w:rPr>
                <w:rFonts w:ascii="Gill Sans MT" w:hAnsi="Gill Sans MT" w:cstheme="minorHAnsi"/>
                <w:color w:val="000000" w:themeColor="text1"/>
                <w:sz w:val="18"/>
                <w:szCs w:val="18"/>
                <w:highlight w:val="cyan"/>
              </w:rPr>
            </w:pPr>
            <w:r w:rsidRPr="004546AD">
              <w:rPr>
                <w:rFonts w:ascii="Gill Sans MT" w:hAnsi="Gill Sans MT" w:cstheme="minorHAnsi"/>
                <w:color w:val="000000" w:themeColor="text1"/>
                <w:sz w:val="18"/>
                <w:szCs w:val="18"/>
                <w:highlight w:val="cyan"/>
              </w:rPr>
              <w:t>I can raise and suggest answers to relevant questions e.g. How do Buddhists understand suffering.</w:t>
            </w:r>
          </w:p>
          <w:p w14:paraId="7835DC8B" w14:textId="40760D61" w:rsidR="00C83459" w:rsidRPr="004546AD" w:rsidRDefault="00725029" w:rsidP="00F36A2C">
            <w:pPr>
              <w:ind w:left="-73"/>
              <w:rPr>
                <w:rFonts w:ascii="Gill Sans MT" w:hAnsi="Gill Sans MT" w:cstheme="minorHAnsi"/>
                <w:color w:val="000000" w:themeColor="text1"/>
                <w:sz w:val="18"/>
                <w:szCs w:val="18"/>
              </w:rPr>
            </w:pPr>
            <w:r w:rsidRPr="004546AD">
              <w:rPr>
                <w:rFonts w:ascii="Gill Sans MT" w:hAnsi="Gill Sans MT" w:cstheme="minorHAnsi"/>
                <w:color w:val="000000" w:themeColor="text1"/>
                <w:sz w:val="18"/>
                <w:szCs w:val="18"/>
                <w:highlight w:val="cyan"/>
              </w:rPr>
              <w:t xml:space="preserve">I can begin to talk thoughtfully </w:t>
            </w:r>
            <w:r w:rsidRPr="004546AD">
              <w:rPr>
                <w:rFonts w:ascii="Gill Sans MT" w:hAnsi="Gill Sans MT" w:cstheme="minorHAnsi"/>
                <w:color w:val="000000" w:themeColor="text1"/>
                <w:sz w:val="18"/>
                <w:szCs w:val="18"/>
                <w:highlight w:val="cyan"/>
              </w:rPr>
              <w:lastRenderedPageBreak/>
              <w:t>with respect to a range of spiritual questions e.g. Who do Buddhist people worship?  How do Buddhists respect all living things?</w:t>
            </w:r>
          </w:p>
          <w:p w14:paraId="68251425" w14:textId="7159C622" w:rsidR="00C60EC3" w:rsidRPr="004546AD" w:rsidRDefault="00C60EC3" w:rsidP="00F36A2C">
            <w:pPr>
              <w:ind w:left="-73"/>
              <w:rPr>
                <w:rFonts w:ascii="Gill Sans MT" w:hAnsi="Gill Sans MT" w:cstheme="minorHAnsi"/>
                <w:color w:val="000000" w:themeColor="text1"/>
                <w:sz w:val="18"/>
                <w:szCs w:val="18"/>
              </w:rPr>
            </w:pPr>
          </w:p>
        </w:tc>
      </w:tr>
      <w:tr w:rsidR="00C60EC3" w:rsidRPr="004546AD" w14:paraId="736B665D" w14:textId="77777777" w:rsidTr="000F0E7F">
        <w:tc>
          <w:tcPr>
            <w:tcW w:w="9137" w:type="dxa"/>
            <w:gridSpan w:val="7"/>
          </w:tcPr>
          <w:p w14:paraId="6CCC4476" w14:textId="30B9386B" w:rsidR="00C60EC3" w:rsidRPr="004546AD" w:rsidRDefault="00C60EC3" w:rsidP="00C60EC3">
            <w:pPr>
              <w:ind w:left="-73"/>
              <w:jc w:val="center"/>
              <w:rPr>
                <w:rFonts w:ascii="Gill Sans MT" w:hAnsi="Gill Sans MT" w:cstheme="minorHAnsi"/>
                <w:b/>
                <w:bCs/>
                <w:color w:val="000000" w:themeColor="text1"/>
                <w:sz w:val="18"/>
                <w:szCs w:val="18"/>
              </w:rPr>
            </w:pPr>
            <w:r w:rsidRPr="004546AD">
              <w:rPr>
                <w:rFonts w:ascii="Gill Sans MT" w:hAnsi="Gill Sans MT" w:cstheme="minorHAnsi"/>
                <w:b/>
                <w:bCs/>
                <w:color w:val="000000" w:themeColor="text1"/>
                <w:sz w:val="18"/>
                <w:szCs w:val="18"/>
              </w:rPr>
              <w:lastRenderedPageBreak/>
              <w:t>Lower Key Stage 2</w:t>
            </w:r>
          </w:p>
        </w:tc>
      </w:tr>
      <w:tr w:rsidR="00CE56FB" w:rsidRPr="004546AD" w14:paraId="601038F2" w14:textId="77777777" w:rsidTr="00391D5F">
        <w:tc>
          <w:tcPr>
            <w:tcW w:w="1366" w:type="dxa"/>
            <w:vMerge w:val="restart"/>
          </w:tcPr>
          <w:p w14:paraId="40149941" w14:textId="77777777" w:rsidR="0070611C" w:rsidRPr="004546AD" w:rsidRDefault="0070611C" w:rsidP="000F0E7F">
            <w:pPr>
              <w:rPr>
                <w:rFonts w:ascii="Gill Sans MT" w:hAnsi="Gill Sans MT" w:cs="Arial"/>
                <w:b/>
                <w:color w:val="000000"/>
                <w:sz w:val="18"/>
                <w:szCs w:val="18"/>
              </w:rPr>
            </w:pPr>
            <w:r w:rsidRPr="004546AD">
              <w:rPr>
                <w:rFonts w:ascii="Gill Sans MT" w:hAnsi="Gill Sans MT" w:cs="Arial"/>
                <w:b/>
                <w:color w:val="000000"/>
                <w:sz w:val="18"/>
                <w:szCs w:val="18"/>
              </w:rPr>
              <w:t>Years 3&amp;4</w:t>
            </w:r>
          </w:p>
          <w:p w14:paraId="714830F2" w14:textId="77777777" w:rsidR="001E0F4C" w:rsidRPr="004546AD" w:rsidRDefault="001E0F4C" w:rsidP="000F0E7F">
            <w:pPr>
              <w:rPr>
                <w:rFonts w:ascii="Gill Sans MT" w:hAnsi="Gill Sans MT" w:cs="Arial"/>
                <w:b/>
                <w:color w:val="000000"/>
                <w:sz w:val="18"/>
                <w:szCs w:val="18"/>
              </w:rPr>
            </w:pPr>
            <w:r w:rsidRPr="004546AD">
              <w:rPr>
                <w:rFonts w:ascii="Gill Sans MT" w:hAnsi="Gill Sans MT" w:cs="Arial"/>
                <w:b/>
                <w:color w:val="000000"/>
                <w:sz w:val="18"/>
                <w:szCs w:val="18"/>
              </w:rPr>
              <w:t xml:space="preserve">Year A – </w:t>
            </w:r>
            <w:r w:rsidRPr="004546AD">
              <w:rPr>
                <w:rFonts w:ascii="Gill Sans MT" w:hAnsi="Gill Sans MT" w:cs="Arial"/>
                <w:b/>
                <w:color w:val="000000"/>
                <w:sz w:val="18"/>
                <w:szCs w:val="18"/>
                <w:highlight w:val="green"/>
              </w:rPr>
              <w:t>Christianity</w:t>
            </w:r>
            <w:r w:rsidRPr="004546AD">
              <w:rPr>
                <w:rFonts w:ascii="Gill Sans MT" w:hAnsi="Gill Sans MT" w:cs="Arial"/>
                <w:b/>
                <w:color w:val="000000"/>
                <w:sz w:val="18"/>
                <w:szCs w:val="18"/>
              </w:rPr>
              <w:t xml:space="preserve"> &amp; </w:t>
            </w:r>
            <w:r w:rsidRPr="004546AD">
              <w:rPr>
                <w:rFonts w:ascii="Gill Sans MT" w:hAnsi="Gill Sans MT" w:cs="Arial"/>
                <w:b/>
                <w:color w:val="000000"/>
                <w:sz w:val="18"/>
                <w:szCs w:val="18"/>
                <w:highlight w:val="darkCyan"/>
              </w:rPr>
              <w:t>Islam</w:t>
            </w:r>
          </w:p>
          <w:p w14:paraId="798AA80D" w14:textId="77777777" w:rsidR="00D46D91" w:rsidRPr="004546AD" w:rsidRDefault="00D46D91" w:rsidP="000F0E7F">
            <w:pPr>
              <w:rPr>
                <w:rFonts w:ascii="Gill Sans MT" w:hAnsi="Gill Sans MT" w:cs="Arial"/>
                <w:b/>
                <w:color w:val="000000"/>
                <w:sz w:val="18"/>
                <w:szCs w:val="18"/>
              </w:rPr>
            </w:pPr>
          </w:p>
          <w:p w14:paraId="575DE98A" w14:textId="77777777" w:rsidR="001E0F4C" w:rsidRPr="004546AD" w:rsidRDefault="001E0F4C" w:rsidP="000F0E7F">
            <w:pPr>
              <w:rPr>
                <w:rFonts w:ascii="Gill Sans MT" w:hAnsi="Gill Sans MT" w:cs="Arial"/>
                <w:b/>
                <w:color w:val="000000"/>
                <w:sz w:val="18"/>
                <w:szCs w:val="18"/>
              </w:rPr>
            </w:pPr>
          </w:p>
          <w:p w14:paraId="48D545D9" w14:textId="77777777" w:rsidR="001E0F4C" w:rsidRPr="004546AD" w:rsidRDefault="001E0F4C" w:rsidP="000F0E7F">
            <w:pPr>
              <w:rPr>
                <w:rFonts w:ascii="Gill Sans MT" w:hAnsi="Gill Sans MT" w:cs="Arial"/>
                <w:b/>
                <w:color w:val="000000"/>
                <w:sz w:val="18"/>
                <w:szCs w:val="18"/>
              </w:rPr>
            </w:pPr>
          </w:p>
          <w:p w14:paraId="38E57332" w14:textId="77777777" w:rsidR="001E0F4C" w:rsidRPr="004546AD" w:rsidRDefault="001E0F4C" w:rsidP="000F0E7F">
            <w:pPr>
              <w:rPr>
                <w:rFonts w:ascii="Gill Sans MT" w:hAnsi="Gill Sans MT" w:cs="Arial"/>
                <w:b/>
                <w:color w:val="000000"/>
                <w:sz w:val="18"/>
                <w:szCs w:val="18"/>
              </w:rPr>
            </w:pPr>
          </w:p>
          <w:p w14:paraId="55810514" w14:textId="77777777" w:rsidR="001E0F4C" w:rsidRPr="004546AD" w:rsidRDefault="001E0F4C" w:rsidP="000F0E7F">
            <w:pPr>
              <w:rPr>
                <w:rFonts w:ascii="Gill Sans MT" w:hAnsi="Gill Sans MT" w:cs="Arial"/>
                <w:b/>
                <w:color w:val="000000"/>
                <w:sz w:val="18"/>
                <w:szCs w:val="18"/>
              </w:rPr>
            </w:pPr>
          </w:p>
          <w:p w14:paraId="51ACA7C8" w14:textId="77777777" w:rsidR="001E0F4C" w:rsidRPr="004546AD" w:rsidRDefault="001E0F4C" w:rsidP="000F0E7F">
            <w:pPr>
              <w:rPr>
                <w:rFonts w:ascii="Gill Sans MT" w:hAnsi="Gill Sans MT" w:cs="Arial"/>
                <w:b/>
                <w:color w:val="000000"/>
                <w:sz w:val="18"/>
                <w:szCs w:val="18"/>
              </w:rPr>
            </w:pPr>
          </w:p>
          <w:p w14:paraId="67AD837D" w14:textId="77777777" w:rsidR="001E0F4C" w:rsidRPr="004546AD" w:rsidRDefault="001E0F4C" w:rsidP="000F0E7F">
            <w:pPr>
              <w:rPr>
                <w:rFonts w:ascii="Gill Sans MT" w:hAnsi="Gill Sans MT" w:cs="Arial"/>
                <w:b/>
                <w:color w:val="000000"/>
                <w:sz w:val="18"/>
                <w:szCs w:val="18"/>
              </w:rPr>
            </w:pPr>
          </w:p>
          <w:p w14:paraId="069A3877" w14:textId="77777777" w:rsidR="001E0F4C" w:rsidRPr="004546AD" w:rsidRDefault="001E0F4C" w:rsidP="000F0E7F">
            <w:pPr>
              <w:rPr>
                <w:rFonts w:ascii="Gill Sans MT" w:hAnsi="Gill Sans MT" w:cs="Arial"/>
                <w:b/>
                <w:color w:val="000000"/>
                <w:sz w:val="18"/>
                <w:szCs w:val="18"/>
              </w:rPr>
            </w:pPr>
          </w:p>
          <w:p w14:paraId="6574EFD7" w14:textId="77777777" w:rsidR="001E0F4C" w:rsidRPr="004546AD" w:rsidRDefault="001E0F4C" w:rsidP="000F0E7F">
            <w:pPr>
              <w:rPr>
                <w:rFonts w:ascii="Gill Sans MT" w:hAnsi="Gill Sans MT" w:cs="Arial"/>
                <w:b/>
                <w:color w:val="000000"/>
                <w:sz w:val="18"/>
                <w:szCs w:val="18"/>
              </w:rPr>
            </w:pPr>
          </w:p>
          <w:p w14:paraId="5221F74D" w14:textId="77777777" w:rsidR="001E0F4C" w:rsidRPr="004546AD" w:rsidRDefault="001E0F4C" w:rsidP="000F0E7F">
            <w:pPr>
              <w:rPr>
                <w:rFonts w:ascii="Gill Sans MT" w:hAnsi="Gill Sans MT" w:cs="Arial"/>
                <w:b/>
                <w:color w:val="000000"/>
                <w:sz w:val="18"/>
                <w:szCs w:val="18"/>
              </w:rPr>
            </w:pPr>
          </w:p>
          <w:p w14:paraId="7C1929E6" w14:textId="77777777" w:rsidR="001E0F4C" w:rsidRPr="004546AD" w:rsidRDefault="001E0F4C" w:rsidP="000F0E7F">
            <w:pPr>
              <w:rPr>
                <w:rFonts w:ascii="Gill Sans MT" w:hAnsi="Gill Sans MT" w:cs="Arial"/>
                <w:b/>
                <w:color w:val="000000"/>
                <w:sz w:val="18"/>
                <w:szCs w:val="18"/>
              </w:rPr>
            </w:pPr>
          </w:p>
          <w:p w14:paraId="6C695017" w14:textId="77777777" w:rsidR="001E0F4C" w:rsidRPr="004546AD" w:rsidRDefault="001E0F4C" w:rsidP="000F0E7F">
            <w:pPr>
              <w:rPr>
                <w:rFonts w:ascii="Gill Sans MT" w:hAnsi="Gill Sans MT" w:cs="Arial"/>
                <w:b/>
                <w:color w:val="000000"/>
                <w:sz w:val="18"/>
                <w:szCs w:val="18"/>
              </w:rPr>
            </w:pPr>
          </w:p>
          <w:p w14:paraId="1F328628" w14:textId="77777777" w:rsidR="001E0F4C" w:rsidRPr="004546AD" w:rsidRDefault="001E0F4C" w:rsidP="000F0E7F">
            <w:pPr>
              <w:rPr>
                <w:rFonts w:ascii="Gill Sans MT" w:hAnsi="Gill Sans MT" w:cs="Arial"/>
                <w:b/>
                <w:color w:val="000000"/>
                <w:sz w:val="18"/>
                <w:szCs w:val="18"/>
              </w:rPr>
            </w:pPr>
          </w:p>
          <w:p w14:paraId="7051737C" w14:textId="2FCD4B33" w:rsidR="001E0F4C" w:rsidRPr="004546AD" w:rsidRDefault="001E0F4C" w:rsidP="000F0E7F">
            <w:pPr>
              <w:rPr>
                <w:rFonts w:ascii="Gill Sans MT" w:hAnsi="Gill Sans MT" w:cs="Arial"/>
                <w:b/>
                <w:color w:val="000000"/>
                <w:sz w:val="18"/>
                <w:szCs w:val="18"/>
              </w:rPr>
            </w:pPr>
          </w:p>
          <w:p w14:paraId="71CA9D98" w14:textId="050CC7A9" w:rsidR="00EE0989" w:rsidRPr="004546AD" w:rsidRDefault="00EE0989" w:rsidP="000F0E7F">
            <w:pPr>
              <w:rPr>
                <w:rFonts w:ascii="Gill Sans MT" w:hAnsi="Gill Sans MT" w:cs="Arial"/>
                <w:b/>
                <w:color w:val="000000"/>
                <w:sz w:val="18"/>
                <w:szCs w:val="18"/>
              </w:rPr>
            </w:pPr>
          </w:p>
          <w:p w14:paraId="56544030" w14:textId="792F4834" w:rsidR="00EE0989" w:rsidRPr="004546AD" w:rsidRDefault="00EE0989" w:rsidP="000F0E7F">
            <w:pPr>
              <w:rPr>
                <w:rFonts w:ascii="Gill Sans MT" w:hAnsi="Gill Sans MT" w:cs="Arial"/>
                <w:b/>
                <w:color w:val="000000"/>
                <w:sz w:val="18"/>
                <w:szCs w:val="18"/>
              </w:rPr>
            </w:pPr>
          </w:p>
          <w:p w14:paraId="25F1D9C5" w14:textId="77777777" w:rsidR="00EE0989" w:rsidRDefault="00EE0989" w:rsidP="000F0E7F">
            <w:pPr>
              <w:rPr>
                <w:rFonts w:ascii="Gill Sans MT" w:hAnsi="Gill Sans MT" w:cs="Arial"/>
                <w:b/>
                <w:color w:val="000000"/>
                <w:sz w:val="18"/>
                <w:szCs w:val="18"/>
              </w:rPr>
            </w:pPr>
          </w:p>
          <w:p w14:paraId="2D74A3A8" w14:textId="77777777" w:rsidR="00C44138" w:rsidRDefault="00C44138" w:rsidP="000F0E7F">
            <w:pPr>
              <w:rPr>
                <w:rFonts w:ascii="Gill Sans MT" w:hAnsi="Gill Sans MT" w:cs="Arial"/>
                <w:b/>
                <w:color w:val="000000"/>
                <w:sz w:val="18"/>
                <w:szCs w:val="18"/>
              </w:rPr>
            </w:pPr>
          </w:p>
          <w:p w14:paraId="06A247A1" w14:textId="77777777" w:rsidR="00C44138" w:rsidRPr="004546AD" w:rsidRDefault="00C44138" w:rsidP="000F0E7F">
            <w:pPr>
              <w:rPr>
                <w:rFonts w:ascii="Gill Sans MT" w:hAnsi="Gill Sans MT" w:cs="Arial"/>
                <w:b/>
                <w:color w:val="000000"/>
                <w:sz w:val="18"/>
                <w:szCs w:val="18"/>
              </w:rPr>
            </w:pPr>
          </w:p>
          <w:p w14:paraId="7FC85CC5" w14:textId="77777777" w:rsidR="001E0F4C" w:rsidRPr="004546AD" w:rsidRDefault="001E0F4C" w:rsidP="000F0E7F">
            <w:pPr>
              <w:rPr>
                <w:rFonts w:ascii="Gill Sans MT" w:hAnsi="Gill Sans MT" w:cs="Arial"/>
                <w:b/>
                <w:color w:val="000000"/>
                <w:sz w:val="18"/>
                <w:szCs w:val="18"/>
              </w:rPr>
            </w:pPr>
          </w:p>
          <w:p w14:paraId="449BF42B" w14:textId="77777777" w:rsidR="001E0F4C" w:rsidRPr="004546AD" w:rsidRDefault="001E0F4C" w:rsidP="000F0E7F">
            <w:pPr>
              <w:rPr>
                <w:rFonts w:ascii="Gill Sans MT" w:hAnsi="Gill Sans MT" w:cs="Arial"/>
                <w:b/>
                <w:color w:val="000000"/>
                <w:sz w:val="18"/>
                <w:szCs w:val="18"/>
              </w:rPr>
            </w:pPr>
          </w:p>
          <w:p w14:paraId="4C722F8A" w14:textId="44CEC14E" w:rsidR="00D46D91" w:rsidRPr="004546AD" w:rsidRDefault="001E0F4C" w:rsidP="000F0E7F">
            <w:pPr>
              <w:rPr>
                <w:rFonts w:ascii="Gill Sans MT" w:hAnsi="Gill Sans MT" w:cs="Arial"/>
                <w:b/>
                <w:color w:val="000000"/>
                <w:sz w:val="18"/>
                <w:szCs w:val="18"/>
              </w:rPr>
            </w:pPr>
            <w:r w:rsidRPr="004546AD">
              <w:rPr>
                <w:rFonts w:ascii="Gill Sans MT" w:hAnsi="Gill Sans MT" w:cs="Arial"/>
                <w:b/>
                <w:color w:val="000000"/>
                <w:sz w:val="18"/>
                <w:szCs w:val="18"/>
              </w:rPr>
              <w:t>Year B –</w:t>
            </w:r>
            <w:r w:rsidR="00E84915" w:rsidRPr="004546AD">
              <w:rPr>
                <w:rFonts w:ascii="Gill Sans MT" w:hAnsi="Gill Sans MT" w:cs="Arial"/>
                <w:b/>
                <w:color w:val="000000"/>
                <w:sz w:val="18"/>
                <w:szCs w:val="18"/>
              </w:rPr>
              <w:t xml:space="preserve"> </w:t>
            </w:r>
            <w:r w:rsidR="00C44138" w:rsidRPr="004546AD">
              <w:rPr>
                <w:rFonts w:ascii="Gill Sans MT" w:hAnsi="Gill Sans MT" w:cs="Arial"/>
                <w:b/>
                <w:color w:val="000000"/>
                <w:sz w:val="18"/>
                <w:szCs w:val="18"/>
                <w:highlight w:val="yellow"/>
              </w:rPr>
              <w:t>Judaism</w:t>
            </w:r>
            <w:r w:rsidR="00C44138">
              <w:rPr>
                <w:rFonts w:ascii="Gill Sans MT" w:hAnsi="Gill Sans MT" w:cs="Arial"/>
                <w:b/>
                <w:color w:val="000000"/>
                <w:sz w:val="18"/>
                <w:szCs w:val="18"/>
                <w:highlight w:val="yellow"/>
              </w:rPr>
              <w:t xml:space="preserve">, </w:t>
            </w:r>
            <w:r w:rsidR="00C44138" w:rsidRPr="004546AD">
              <w:rPr>
                <w:rFonts w:ascii="Gill Sans MT" w:hAnsi="Gill Sans MT" w:cs="Arial"/>
                <w:b/>
                <w:color w:val="000000"/>
                <w:sz w:val="18"/>
                <w:szCs w:val="18"/>
                <w:highlight w:val="red"/>
              </w:rPr>
              <w:t>Humanism</w:t>
            </w:r>
            <w:r w:rsidR="00C44138" w:rsidRPr="004546AD">
              <w:rPr>
                <w:rFonts w:ascii="Gill Sans MT" w:hAnsi="Gill Sans MT" w:cs="Arial"/>
                <w:b/>
                <w:color w:val="000000"/>
                <w:sz w:val="18"/>
                <w:szCs w:val="18"/>
              </w:rPr>
              <w:t xml:space="preserve"> (free choice)</w:t>
            </w:r>
            <w:r w:rsidR="00C44138">
              <w:rPr>
                <w:rFonts w:ascii="Gill Sans MT" w:hAnsi="Gill Sans MT" w:cs="Arial"/>
                <w:b/>
                <w:color w:val="000000"/>
                <w:sz w:val="18"/>
                <w:szCs w:val="18"/>
              </w:rPr>
              <w:t xml:space="preserve"> &amp; </w:t>
            </w:r>
            <w:r w:rsidR="00E84915" w:rsidRPr="004546AD">
              <w:rPr>
                <w:rFonts w:ascii="Gill Sans MT" w:hAnsi="Gill Sans MT" w:cs="Arial"/>
                <w:b/>
                <w:color w:val="000000"/>
                <w:sz w:val="18"/>
                <w:szCs w:val="18"/>
                <w:highlight w:val="green"/>
              </w:rPr>
              <w:t>Christianity</w:t>
            </w:r>
            <w:r w:rsidR="003A1072" w:rsidRPr="004546AD">
              <w:rPr>
                <w:rFonts w:ascii="Gill Sans MT" w:hAnsi="Gill Sans MT" w:cs="Arial"/>
                <w:b/>
                <w:color w:val="000000"/>
                <w:sz w:val="18"/>
                <w:szCs w:val="18"/>
              </w:rPr>
              <w:t xml:space="preserve"> </w:t>
            </w:r>
          </w:p>
        </w:tc>
        <w:tc>
          <w:tcPr>
            <w:tcW w:w="1336" w:type="dxa"/>
          </w:tcPr>
          <w:p w14:paraId="5396A8C2" w14:textId="77777777" w:rsidR="0070611C" w:rsidRPr="004546AD" w:rsidRDefault="00B50907" w:rsidP="009E0C51">
            <w:pPr>
              <w:ind w:left="-52"/>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e</w:t>
            </w:r>
            <w:r w:rsidR="00D46D91" w:rsidRPr="004546AD">
              <w:rPr>
                <w:rFonts w:ascii="Gill Sans MT" w:hAnsi="Gill Sans MT" w:cs="Arial"/>
                <w:color w:val="000000"/>
                <w:sz w:val="18"/>
                <w:szCs w:val="18"/>
                <w:highlight w:val="green"/>
              </w:rPr>
              <w:t>xplain Christians see God as ‘three in one’</w:t>
            </w:r>
          </w:p>
          <w:p w14:paraId="55D4FC55" w14:textId="77777777" w:rsidR="00B50907" w:rsidRPr="004546AD" w:rsidRDefault="00B50907" w:rsidP="009E0C51">
            <w:pPr>
              <w:ind w:left="-52"/>
              <w:rPr>
                <w:rFonts w:ascii="Gill Sans MT" w:hAnsi="Gill Sans MT" w:cs="Arial"/>
                <w:color w:val="000000"/>
                <w:sz w:val="18"/>
                <w:szCs w:val="18"/>
                <w:highlight w:val="green"/>
              </w:rPr>
            </w:pPr>
          </w:p>
        </w:tc>
        <w:tc>
          <w:tcPr>
            <w:tcW w:w="1266" w:type="dxa"/>
          </w:tcPr>
          <w:p w14:paraId="66E12B42" w14:textId="77777777" w:rsidR="00B50907" w:rsidRPr="004546AD" w:rsidRDefault="00B50907" w:rsidP="009E0C51">
            <w:pPr>
              <w:ind w:left="-126"/>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explain what Christians can learn about Jesus from the nativity stories, i.e. ‘God with us ‘Emmanuel’.</w:t>
            </w:r>
          </w:p>
          <w:p w14:paraId="67456FC5" w14:textId="77777777" w:rsidR="00B50907" w:rsidRPr="004546AD" w:rsidRDefault="00B50907" w:rsidP="009E0C51">
            <w:pPr>
              <w:ind w:left="-126"/>
              <w:rPr>
                <w:rFonts w:ascii="Gill Sans MT" w:hAnsi="Gill Sans MT" w:cs="Arial"/>
                <w:color w:val="000000"/>
                <w:sz w:val="18"/>
                <w:szCs w:val="18"/>
                <w:highlight w:val="green"/>
              </w:rPr>
            </w:pPr>
          </w:p>
        </w:tc>
        <w:tc>
          <w:tcPr>
            <w:tcW w:w="1283" w:type="dxa"/>
          </w:tcPr>
          <w:p w14:paraId="6DDDCEE0" w14:textId="77777777" w:rsidR="002E0333" w:rsidRPr="004546AD" w:rsidRDefault="002E0333" w:rsidP="009E0C51">
            <w:pPr>
              <w:ind w:left="-111"/>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 xml:space="preserve">I can </w:t>
            </w:r>
            <w:proofErr w:type="gramStart"/>
            <w:r w:rsidRPr="004546AD">
              <w:rPr>
                <w:rFonts w:ascii="Gill Sans MT" w:hAnsi="Gill Sans MT" w:cs="Arial"/>
                <w:color w:val="000000"/>
                <w:sz w:val="18"/>
                <w:szCs w:val="18"/>
                <w:highlight w:val="green"/>
              </w:rPr>
              <w:t>compare and contrast</w:t>
            </w:r>
            <w:proofErr w:type="gramEnd"/>
            <w:r w:rsidRPr="004546AD">
              <w:rPr>
                <w:rFonts w:ascii="Gill Sans MT" w:hAnsi="Gill Sans MT" w:cs="Arial"/>
                <w:color w:val="000000"/>
                <w:sz w:val="18"/>
                <w:szCs w:val="18"/>
                <w:highlight w:val="green"/>
              </w:rPr>
              <w:t xml:space="preserve"> ‘infant’ and ‘believer’s baptism’, suggesting why they are important to Christians.</w:t>
            </w:r>
          </w:p>
          <w:p w14:paraId="7156604E" w14:textId="77777777" w:rsidR="002E0333" w:rsidRPr="004546AD" w:rsidRDefault="002E0333" w:rsidP="009E0C51">
            <w:pPr>
              <w:ind w:left="-111"/>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 xml:space="preserve">I can describe and explain how Christians live their life as disciples.  </w:t>
            </w:r>
          </w:p>
        </w:tc>
        <w:tc>
          <w:tcPr>
            <w:tcW w:w="1303" w:type="dxa"/>
          </w:tcPr>
          <w:p w14:paraId="19B99722" w14:textId="77777777" w:rsidR="0070611C" w:rsidRPr="004546AD" w:rsidRDefault="002E0333" w:rsidP="009E0C51">
            <w:pPr>
              <w:rPr>
                <w:rFonts w:ascii="Gill Sans MT" w:hAnsi="Gill Sans MT" w:cs="Arial"/>
                <w:color w:val="000000"/>
                <w:sz w:val="18"/>
                <w:szCs w:val="18"/>
                <w:highlight w:val="darkCyan"/>
              </w:rPr>
            </w:pPr>
            <w:r w:rsidRPr="004546AD">
              <w:rPr>
                <w:rFonts w:ascii="Gill Sans MT" w:hAnsi="Gill Sans MT" w:cs="Arial"/>
                <w:color w:val="000000"/>
                <w:sz w:val="18"/>
                <w:szCs w:val="18"/>
                <w:highlight w:val="darkCyan"/>
              </w:rPr>
              <w:t>I can explain how Muslims describe Allah, e.g. using 99 names.</w:t>
            </w:r>
          </w:p>
          <w:p w14:paraId="7FE7C47F" w14:textId="77777777" w:rsidR="002E0333" w:rsidRPr="004546AD" w:rsidRDefault="002E0333" w:rsidP="009E0C51">
            <w:pPr>
              <w:rPr>
                <w:rFonts w:ascii="Gill Sans MT" w:hAnsi="Gill Sans MT" w:cs="Arial"/>
                <w:color w:val="000000"/>
                <w:sz w:val="18"/>
                <w:szCs w:val="18"/>
                <w:highlight w:val="darkCyan"/>
              </w:rPr>
            </w:pPr>
            <w:r w:rsidRPr="004546AD">
              <w:rPr>
                <w:rFonts w:ascii="Gill Sans MT" w:hAnsi="Gill Sans MT" w:cs="Arial"/>
                <w:color w:val="000000"/>
                <w:sz w:val="18"/>
                <w:szCs w:val="18"/>
                <w:highlight w:val="darkCyan"/>
              </w:rPr>
              <w:t>I can talk about how all Muslims believe Muhammad (</w:t>
            </w:r>
            <w:proofErr w:type="spellStart"/>
            <w:r w:rsidRPr="004546AD">
              <w:rPr>
                <w:rFonts w:ascii="Gill Sans MT" w:hAnsi="Gill Sans MT" w:cs="Arial"/>
                <w:color w:val="000000"/>
                <w:sz w:val="18"/>
                <w:szCs w:val="18"/>
                <w:highlight w:val="darkCyan"/>
              </w:rPr>
              <w:t>pbuh</w:t>
            </w:r>
            <w:proofErr w:type="spellEnd"/>
            <w:r w:rsidRPr="004546AD">
              <w:rPr>
                <w:rFonts w:ascii="Gill Sans MT" w:hAnsi="Gill Sans MT" w:cs="Arial"/>
                <w:color w:val="000000"/>
                <w:sz w:val="18"/>
                <w:szCs w:val="18"/>
                <w:highlight w:val="darkCyan"/>
              </w:rPr>
              <w:t>) to be a ‘messenger of God’, (Prophet of God)</w:t>
            </w:r>
          </w:p>
          <w:p w14:paraId="796A3179" w14:textId="77777777" w:rsidR="002E0333" w:rsidRPr="004546AD" w:rsidRDefault="002E0333" w:rsidP="009E0C51">
            <w:pPr>
              <w:rPr>
                <w:rFonts w:ascii="Gill Sans MT" w:hAnsi="Gill Sans MT" w:cs="Arial"/>
                <w:color w:val="000000"/>
                <w:sz w:val="18"/>
                <w:szCs w:val="18"/>
                <w:highlight w:val="darkCyan"/>
              </w:rPr>
            </w:pPr>
          </w:p>
        </w:tc>
        <w:tc>
          <w:tcPr>
            <w:tcW w:w="1299" w:type="dxa"/>
          </w:tcPr>
          <w:p w14:paraId="79F8DA2D" w14:textId="77777777" w:rsidR="0070611C" w:rsidRPr="004546AD" w:rsidRDefault="002E0333" w:rsidP="009E0C51">
            <w:pPr>
              <w:rPr>
                <w:rFonts w:ascii="Gill Sans MT" w:hAnsi="Gill Sans MT" w:cstheme="minorHAnsi"/>
                <w:color w:val="000000" w:themeColor="text1"/>
                <w:sz w:val="18"/>
                <w:szCs w:val="18"/>
                <w:highlight w:val="darkCyan"/>
              </w:rPr>
            </w:pPr>
            <w:r w:rsidRPr="004546AD">
              <w:rPr>
                <w:rFonts w:ascii="Gill Sans MT" w:hAnsi="Gill Sans MT" w:cstheme="minorHAnsi"/>
                <w:color w:val="000000" w:themeColor="text1"/>
                <w:sz w:val="18"/>
                <w:szCs w:val="18"/>
                <w:highlight w:val="darkCyan"/>
              </w:rPr>
              <w:t>I can recall five key facts about the story of the ‘Night of Power’ Muhammad’</w:t>
            </w:r>
            <w:r w:rsidR="003614A8" w:rsidRPr="004546AD">
              <w:rPr>
                <w:rFonts w:ascii="Gill Sans MT" w:hAnsi="Gill Sans MT" w:cstheme="minorHAnsi"/>
                <w:color w:val="000000" w:themeColor="text1"/>
                <w:sz w:val="18"/>
                <w:szCs w:val="18"/>
                <w:highlight w:val="darkCyan"/>
              </w:rPr>
              <w:t>s (</w:t>
            </w:r>
            <w:proofErr w:type="spellStart"/>
            <w:r w:rsidR="003614A8" w:rsidRPr="004546AD">
              <w:rPr>
                <w:rFonts w:ascii="Gill Sans MT" w:hAnsi="Gill Sans MT" w:cstheme="minorHAnsi"/>
                <w:color w:val="000000" w:themeColor="text1"/>
                <w:sz w:val="18"/>
                <w:szCs w:val="18"/>
                <w:highlight w:val="darkCyan"/>
              </w:rPr>
              <w:t>pbuh</w:t>
            </w:r>
            <w:proofErr w:type="spellEnd"/>
            <w:r w:rsidR="003614A8" w:rsidRPr="004546AD">
              <w:rPr>
                <w:rFonts w:ascii="Gill Sans MT" w:hAnsi="Gill Sans MT" w:cstheme="minorHAnsi"/>
                <w:color w:val="000000" w:themeColor="text1"/>
                <w:sz w:val="18"/>
                <w:szCs w:val="18"/>
                <w:highlight w:val="darkCyan"/>
              </w:rPr>
              <w:t xml:space="preserve">) first revelation.  </w:t>
            </w:r>
          </w:p>
          <w:p w14:paraId="78F2FFFB" w14:textId="77777777" w:rsidR="003614A8" w:rsidRDefault="003614A8" w:rsidP="009E0C51">
            <w:pPr>
              <w:rPr>
                <w:rFonts w:ascii="Gill Sans MT" w:hAnsi="Gill Sans MT" w:cstheme="minorHAnsi"/>
                <w:color w:val="000000" w:themeColor="text1"/>
                <w:sz w:val="18"/>
                <w:szCs w:val="18"/>
                <w:highlight w:val="darkCyan"/>
              </w:rPr>
            </w:pPr>
            <w:r w:rsidRPr="004546AD">
              <w:rPr>
                <w:rFonts w:ascii="Gill Sans MT" w:hAnsi="Gill Sans MT" w:cstheme="minorHAnsi"/>
                <w:color w:val="000000" w:themeColor="text1"/>
                <w:sz w:val="18"/>
                <w:szCs w:val="18"/>
                <w:highlight w:val="darkCyan"/>
              </w:rPr>
              <w:t>I can recognise the Qur’an and identify it with Islam.  I can explain how and why Muslims treat it with respect and believe it to be the exact words of ‘Allah’ (God).</w:t>
            </w:r>
          </w:p>
          <w:p w14:paraId="1E6C8131" w14:textId="77777777" w:rsidR="00C44138" w:rsidRDefault="00C44138" w:rsidP="009E0C51">
            <w:pPr>
              <w:rPr>
                <w:rFonts w:ascii="Gill Sans MT" w:hAnsi="Gill Sans MT" w:cstheme="minorHAnsi"/>
                <w:color w:val="000000" w:themeColor="text1"/>
                <w:sz w:val="18"/>
                <w:szCs w:val="18"/>
                <w:highlight w:val="darkCyan"/>
              </w:rPr>
            </w:pPr>
          </w:p>
          <w:p w14:paraId="5AD6EDDA" w14:textId="77777777" w:rsidR="00C44138" w:rsidRPr="004546AD" w:rsidRDefault="00C44138" w:rsidP="009E0C51">
            <w:pPr>
              <w:rPr>
                <w:rFonts w:ascii="Gill Sans MT" w:hAnsi="Gill Sans MT" w:cstheme="minorHAnsi"/>
                <w:color w:val="000000" w:themeColor="text1"/>
                <w:sz w:val="18"/>
                <w:szCs w:val="18"/>
                <w:highlight w:val="darkCyan"/>
              </w:rPr>
            </w:pPr>
          </w:p>
        </w:tc>
        <w:tc>
          <w:tcPr>
            <w:tcW w:w="1284" w:type="dxa"/>
          </w:tcPr>
          <w:p w14:paraId="026FA7A1" w14:textId="77777777" w:rsidR="0070611C" w:rsidRPr="004546AD" w:rsidRDefault="003614A8" w:rsidP="009E0C51">
            <w:pPr>
              <w:rPr>
                <w:rFonts w:ascii="Gill Sans MT" w:hAnsi="Gill Sans MT" w:cs="Arial"/>
                <w:color w:val="000000"/>
                <w:sz w:val="18"/>
                <w:szCs w:val="18"/>
                <w:highlight w:val="darkCyan"/>
              </w:rPr>
            </w:pPr>
            <w:r w:rsidRPr="004546AD">
              <w:rPr>
                <w:rFonts w:ascii="Gill Sans MT" w:hAnsi="Gill Sans MT" w:cs="Arial"/>
                <w:color w:val="000000"/>
                <w:sz w:val="18"/>
                <w:szCs w:val="18"/>
                <w:highlight w:val="darkCyan"/>
              </w:rPr>
              <w:t>I can make a link between two Muslim artefacts (e.g. Qur’an stand and Prayer mat); fasting during Ramadan and the celebration of Id-ul-Fitr.  I can compare mosques.</w:t>
            </w:r>
          </w:p>
          <w:p w14:paraId="107E8064" w14:textId="77777777" w:rsidR="003614A8" w:rsidRPr="004546AD" w:rsidRDefault="003614A8" w:rsidP="009E0C51">
            <w:pPr>
              <w:rPr>
                <w:rFonts w:ascii="Gill Sans MT" w:hAnsi="Gill Sans MT" w:cs="Arial"/>
                <w:color w:val="000000"/>
                <w:sz w:val="18"/>
                <w:szCs w:val="18"/>
                <w:highlight w:val="darkCyan"/>
              </w:rPr>
            </w:pPr>
            <w:r w:rsidRPr="004546AD">
              <w:rPr>
                <w:rFonts w:ascii="Gill Sans MT" w:hAnsi="Gill Sans MT" w:cs="Arial"/>
                <w:color w:val="000000"/>
                <w:sz w:val="18"/>
                <w:szCs w:val="18"/>
                <w:highlight w:val="darkCyan"/>
              </w:rPr>
              <w:t>I can explain how Muslim organisations help people in need.</w:t>
            </w:r>
          </w:p>
        </w:tc>
      </w:tr>
      <w:tr w:rsidR="00CE56FB" w:rsidRPr="004546AD" w14:paraId="120D4FB4" w14:textId="77777777" w:rsidTr="00391D5F">
        <w:tc>
          <w:tcPr>
            <w:tcW w:w="1366" w:type="dxa"/>
            <w:vMerge/>
          </w:tcPr>
          <w:p w14:paraId="69658ABB" w14:textId="77777777" w:rsidR="0070611C" w:rsidRPr="004546AD" w:rsidRDefault="0070611C">
            <w:pPr>
              <w:rPr>
                <w:rFonts w:ascii="Gill Sans MT" w:hAnsi="Gill Sans MT" w:cs="Arial"/>
                <w:b/>
                <w:color w:val="000000"/>
                <w:sz w:val="18"/>
                <w:szCs w:val="18"/>
              </w:rPr>
            </w:pPr>
            <w:bookmarkStart w:id="0" w:name="_Hlk144328346"/>
          </w:p>
        </w:tc>
        <w:tc>
          <w:tcPr>
            <w:tcW w:w="1336" w:type="dxa"/>
          </w:tcPr>
          <w:p w14:paraId="75283F15" w14:textId="77777777" w:rsidR="0073279E" w:rsidRPr="004546AD" w:rsidRDefault="0073279E" w:rsidP="0073279E">
            <w:pPr>
              <w:ind w:left="-51"/>
              <w:rPr>
                <w:rFonts w:ascii="Gill Sans MT" w:hAnsi="Gill Sans MT" w:cs="Arial"/>
                <w:color w:val="000000"/>
                <w:sz w:val="18"/>
                <w:szCs w:val="18"/>
                <w:highlight w:val="yellow"/>
              </w:rPr>
            </w:pPr>
            <w:r w:rsidRPr="004546AD">
              <w:rPr>
                <w:rFonts w:ascii="Gill Sans MT" w:hAnsi="Gill Sans MT" w:cs="Arial"/>
                <w:color w:val="000000"/>
                <w:sz w:val="18"/>
                <w:szCs w:val="18"/>
                <w:highlight w:val="yellow"/>
              </w:rPr>
              <w:t xml:space="preserve">I can describe three ways in which Jews celebrate.  I can explain why at least one festival is important e.g. </w:t>
            </w:r>
            <w:proofErr w:type="gramStart"/>
            <w:r w:rsidRPr="004546AD">
              <w:rPr>
                <w:rFonts w:ascii="Gill Sans MT" w:hAnsi="Gill Sans MT" w:cs="Arial"/>
                <w:color w:val="000000"/>
                <w:sz w:val="18"/>
                <w:szCs w:val="18"/>
                <w:highlight w:val="yellow"/>
              </w:rPr>
              <w:t>Passover;</w:t>
            </w:r>
            <w:proofErr w:type="gramEnd"/>
            <w:r w:rsidRPr="004546AD">
              <w:rPr>
                <w:rFonts w:ascii="Gill Sans MT" w:hAnsi="Gill Sans MT" w:cs="Arial"/>
                <w:color w:val="000000"/>
                <w:sz w:val="18"/>
                <w:szCs w:val="18"/>
                <w:highlight w:val="yellow"/>
              </w:rPr>
              <w:t xml:space="preserve"> Yom Kippur or Rosh Hashanah.</w:t>
            </w:r>
          </w:p>
          <w:p w14:paraId="3B704FCC" w14:textId="240901A4" w:rsidR="0070611C" w:rsidRPr="004546AD" w:rsidRDefault="0073279E" w:rsidP="0073279E">
            <w:pPr>
              <w:ind w:left="-52"/>
              <w:rPr>
                <w:rFonts w:ascii="Gill Sans MT" w:hAnsi="Gill Sans MT" w:cstheme="minorHAnsi"/>
                <w:color w:val="000000" w:themeColor="text1"/>
                <w:sz w:val="18"/>
                <w:szCs w:val="18"/>
                <w:highlight w:val="green"/>
              </w:rPr>
            </w:pPr>
            <w:r w:rsidRPr="004546AD">
              <w:rPr>
                <w:rFonts w:ascii="Gill Sans MT" w:hAnsi="Gill Sans MT" w:cs="Arial"/>
                <w:color w:val="000000"/>
                <w:sz w:val="18"/>
                <w:szCs w:val="18"/>
                <w:highlight w:val="yellow"/>
              </w:rPr>
              <w:t>I can explain the key events in a Jew’s life and suggest why they are important to Jews.</w:t>
            </w:r>
          </w:p>
        </w:tc>
        <w:tc>
          <w:tcPr>
            <w:tcW w:w="1266" w:type="dxa"/>
          </w:tcPr>
          <w:p w14:paraId="37A034C9" w14:textId="77777777" w:rsidR="0073279E" w:rsidRPr="004546AD" w:rsidRDefault="0073279E" w:rsidP="0073279E">
            <w:pPr>
              <w:ind w:left="-51"/>
              <w:rPr>
                <w:rFonts w:ascii="Gill Sans MT" w:hAnsi="Gill Sans MT" w:cs="Arial"/>
                <w:color w:val="000000"/>
                <w:sz w:val="18"/>
                <w:szCs w:val="18"/>
                <w:highlight w:val="yellow"/>
              </w:rPr>
            </w:pPr>
            <w:r w:rsidRPr="004546AD">
              <w:rPr>
                <w:rFonts w:ascii="Gill Sans MT" w:hAnsi="Gill Sans MT" w:cs="Arial"/>
                <w:color w:val="000000"/>
                <w:sz w:val="18"/>
                <w:szCs w:val="18"/>
                <w:highlight w:val="yellow"/>
              </w:rPr>
              <w:t xml:space="preserve">I can explain at least 2 key aspects of the covenant God made with the Jews </w:t>
            </w:r>
            <w:proofErr w:type="gramStart"/>
            <w:r w:rsidRPr="004546AD">
              <w:rPr>
                <w:rFonts w:ascii="Gill Sans MT" w:hAnsi="Gill Sans MT" w:cs="Arial"/>
                <w:color w:val="000000"/>
                <w:sz w:val="18"/>
                <w:szCs w:val="18"/>
                <w:highlight w:val="yellow"/>
              </w:rPr>
              <w:t>making reference</w:t>
            </w:r>
            <w:proofErr w:type="gramEnd"/>
            <w:r w:rsidRPr="004546AD">
              <w:rPr>
                <w:rFonts w:ascii="Gill Sans MT" w:hAnsi="Gill Sans MT" w:cs="Arial"/>
                <w:color w:val="000000"/>
                <w:sz w:val="18"/>
                <w:szCs w:val="18"/>
                <w:highlight w:val="yellow"/>
              </w:rPr>
              <w:t xml:space="preserve"> to key texts.  </w:t>
            </w:r>
          </w:p>
          <w:p w14:paraId="1815CEDA" w14:textId="77777777" w:rsidR="0073279E" w:rsidRPr="004546AD" w:rsidRDefault="0073279E" w:rsidP="0073279E">
            <w:pPr>
              <w:rPr>
                <w:rFonts w:ascii="Gill Sans MT" w:hAnsi="Gill Sans MT" w:cs="Arial"/>
                <w:color w:val="000000"/>
                <w:sz w:val="18"/>
                <w:szCs w:val="18"/>
                <w:highlight w:val="yellow"/>
              </w:rPr>
            </w:pPr>
            <w:r w:rsidRPr="004546AD">
              <w:rPr>
                <w:rFonts w:ascii="Gill Sans MT" w:hAnsi="Gill Sans MT" w:cs="Arial"/>
                <w:color w:val="000000"/>
                <w:sz w:val="18"/>
                <w:szCs w:val="18"/>
                <w:highlight w:val="yellow"/>
              </w:rPr>
              <w:t xml:space="preserve">I can describe and explain why the Torah is important to Jews, e.g. given by God to Jews through Moses. </w:t>
            </w:r>
          </w:p>
          <w:p w14:paraId="17AD2DC8" w14:textId="77777777" w:rsidR="0073279E" w:rsidRDefault="0073279E" w:rsidP="0073279E">
            <w:pPr>
              <w:ind w:left="-51"/>
              <w:rPr>
                <w:rFonts w:ascii="Gill Sans MT" w:hAnsi="Gill Sans MT" w:cs="Arial"/>
                <w:color w:val="000000"/>
                <w:sz w:val="18"/>
                <w:szCs w:val="18"/>
                <w:highlight w:val="yellow"/>
              </w:rPr>
            </w:pPr>
            <w:r w:rsidRPr="004546AD">
              <w:rPr>
                <w:rFonts w:ascii="Gill Sans MT" w:hAnsi="Gill Sans MT" w:cs="Arial"/>
                <w:color w:val="000000"/>
                <w:sz w:val="18"/>
                <w:szCs w:val="18"/>
                <w:highlight w:val="yellow"/>
              </w:rPr>
              <w:t>I can identify ways in which the Jews show respect for the Torah.</w:t>
            </w:r>
          </w:p>
          <w:p w14:paraId="503EAEF3" w14:textId="77777777" w:rsidR="00C44138" w:rsidRDefault="00C44138" w:rsidP="0073279E">
            <w:pPr>
              <w:ind w:left="-51"/>
              <w:rPr>
                <w:rFonts w:ascii="Gill Sans MT" w:hAnsi="Gill Sans MT" w:cs="Arial"/>
                <w:color w:val="000000"/>
                <w:sz w:val="18"/>
                <w:szCs w:val="18"/>
                <w:highlight w:val="yellow"/>
              </w:rPr>
            </w:pPr>
          </w:p>
          <w:p w14:paraId="696ED5C8" w14:textId="77777777" w:rsidR="00C44138" w:rsidRDefault="00C44138" w:rsidP="0073279E">
            <w:pPr>
              <w:ind w:left="-51"/>
              <w:rPr>
                <w:rFonts w:ascii="Gill Sans MT" w:hAnsi="Gill Sans MT" w:cs="Arial"/>
                <w:color w:val="000000"/>
                <w:sz w:val="18"/>
                <w:szCs w:val="18"/>
                <w:highlight w:val="yellow"/>
              </w:rPr>
            </w:pPr>
          </w:p>
          <w:p w14:paraId="68EBFDD7" w14:textId="77777777" w:rsidR="00C44138" w:rsidRPr="004546AD" w:rsidRDefault="00C44138" w:rsidP="0073279E">
            <w:pPr>
              <w:ind w:left="-51"/>
              <w:rPr>
                <w:rFonts w:ascii="Gill Sans MT" w:hAnsi="Gill Sans MT" w:cs="Arial"/>
                <w:color w:val="000000"/>
                <w:sz w:val="18"/>
                <w:szCs w:val="18"/>
                <w:highlight w:val="yellow"/>
              </w:rPr>
            </w:pPr>
          </w:p>
          <w:p w14:paraId="5EB20938" w14:textId="77777777" w:rsidR="0073279E" w:rsidRPr="004546AD" w:rsidRDefault="0073279E" w:rsidP="009E0C51">
            <w:pPr>
              <w:ind w:left="-126"/>
              <w:rPr>
                <w:rFonts w:ascii="Gill Sans MT" w:hAnsi="Gill Sans MT" w:cs="Arial"/>
                <w:color w:val="000000"/>
                <w:sz w:val="18"/>
                <w:szCs w:val="18"/>
                <w:highlight w:val="green"/>
              </w:rPr>
            </w:pPr>
          </w:p>
        </w:tc>
        <w:tc>
          <w:tcPr>
            <w:tcW w:w="1283" w:type="dxa"/>
          </w:tcPr>
          <w:p w14:paraId="26C46EAB" w14:textId="77777777" w:rsidR="0073279E" w:rsidRPr="004546AD" w:rsidRDefault="0073279E" w:rsidP="0073279E">
            <w:pPr>
              <w:ind w:left="-51"/>
              <w:rPr>
                <w:rFonts w:ascii="Gill Sans MT" w:hAnsi="Gill Sans MT" w:cs="Arial"/>
                <w:color w:val="000000"/>
                <w:sz w:val="18"/>
                <w:szCs w:val="18"/>
                <w:highlight w:val="red"/>
              </w:rPr>
            </w:pPr>
            <w:r w:rsidRPr="004546AD">
              <w:rPr>
                <w:rFonts w:ascii="Gill Sans MT" w:hAnsi="Gill Sans MT" w:cs="Arial"/>
                <w:color w:val="000000"/>
                <w:sz w:val="18"/>
                <w:szCs w:val="18"/>
                <w:highlight w:val="red"/>
              </w:rPr>
              <w:t xml:space="preserve">I can </w:t>
            </w:r>
            <w:proofErr w:type="gramStart"/>
            <w:r w:rsidRPr="004546AD">
              <w:rPr>
                <w:rFonts w:ascii="Gill Sans MT" w:hAnsi="Gill Sans MT" w:cs="Arial"/>
                <w:color w:val="000000"/>
                <w:sz w:val="18"/>
                <w:szCs w:val="18"/>
                <w:highlight w:val="red"/>
              </w:rPr>
              <w:t>compare and contrast</w:t>
            </w:r>
            <w:proofErr w:type="gramEnd"/>
            <w:r w:rsidRPr="004546AD">
              <w:rPr>
                <w:rFonts w:ascii="Gill Sans MT" w:hAnsi="Gill Sans MT" w:cs="Arial"/>
                <w:color w:val="000000"/>
                <w:sz w:val="18"/>
                <w:szCs w:val="18"/>
                <w:highlight w:val="red"/>
              </w:rPr>
              <w:t xml:space="preserve"> Humanist ideas of God linking my ideas in with other religions studied. </w:t>
            </w:r>
          </w:p>
          <w:p w14:paraId="58D64F11" w14:textId="77777777" w:rsidR="0073279E" w:rsidRPr="004546AD" w:rsidRDefault="0073279E" w:rsidP="0073279E">
            <w:pPr>
              <w:ind w:left="-51"/>
              <w:rPr>
                <w:rFonts w:ascii="Gill Sans MT" w:hAnsi="Gill Sans MT" w:cs="Arial"/>
                <w:color w:val="000000"/>
                <w:sz w:val="18"/>
                <w:szCs w:val="18"/>
                <w:highlight w:val="red"/>
              </w:rPr>
            </w:pPr>
            <w:r w:rsidRPr="004546AD">
              <w:rPr>
                <w:rFonts w:ascii="Gill Sans MT" w:hAnsi="Gill Sans MT" w:cs="Arial"/>
                <w:color w:val="000000"/>
                <w:sz w:val="18"/>
                <w:szCs w:val="18"/>
                <w:highlight w:val="red"/>
              </w:rPr>
              <w:t xml:space="preserve">I can </w:t>
            </w:r>
            <w:proofErr w:type="gramStart"/>
            <w:r w:rsidRPr="004546AD">
              <w:rPr>
                <w:rFonts w:ascii="Gill Sans MT" w:hAnsi="Gill Sans MT" w:cs="Arial"/>
                <w:color w:val="000000"/>
                <w:sz w:val="18"/>
                <w:szCs w:val="18"/>
                <w:highlight w:val="red"/>
              </w:rPr>
              <w:t>compare and contrast</w:t>
            </w:r>
            <w:proofErr w:type="gramEnd"/>
            <w:r w:rsidRPr="004546AD">
              <w:rPr>
                <w:rFonts w:ascii="Gill Sans MT" w:hAnsi="Gill Sans MT" w:cs="Arial"/>
                <w:color w:val="000000"/>
                <w:sz w:val="18"/>
                <w:szCs w:val="18"/>
                <w:highlight w:val="red"/>
              </w:rPr>
              <w:t xml:space="preserve"> how humanist weddings are </w:t>
            </w:r>
            <w:proofErr w:type="gramStart"/>
            <w:r w:rsidRPr="004546AD">
              <w:rPr>
                <w:rFonts w:ascii="Gill Sans MT" w:hAnsi="Gill Sans MT" w:cs="Arial"/>
                <w:color w:val="000000"/>
                <w:sz w:val="18"/>
                <w:szCs w:val="18"/>
                <w:highlight w:val="red"/>
              </w:rPr>
              <w:t>similar to</w:t>
            </w:r>
            <w:proofErr w:type="gramEnd"/>
            <w:r w:rsidRPr="004546AD">
              <w:rPr>
                <w:rFonts w:ascii="Gill Sans MT" w:hAnsi="Gill Sans MT" w:cs="Arial"/>
                <w:color w:val="000000"/>
                <w:sz w:val="18"/>
                <w:szCs w:val="18"/>
                <w:highlight w:val="red"/>
              </w:rPr>
              <w:t xml:space="preserve"> and different from religious weddings. </w:t>
            </w:r>
          </w:p>
          <w:p w14:paraId="6F188773" w14:textId="77777777" w:rsidR="0073279E" w:rsidRPr="004546AD" w:rsidRDefault="0073279E" w:rsidP="009E0C51">
            <w:pPr>
              <w:ind w:left="-111"/>
              <w:rPr>
                <w:rFonts w:ascii="Gill Sans MT" w:hAnsi="Gill Sans MT" w:cs="Arial"/>
                <w:color w:val="000000"/>
                <w:sz w:val="18"/>
                <w:szCs w:val="18"/>
                <w:highlight w:val="green"/>
              </w:rPr>
            </w:pPr>
          </w:p>
        </w:tc>
        <w:tc>
          <w:tcPr>
            <w:tcW w:w="1303" w:type="dxa"/>
          </w:tcPr>
          <w:p w14:paraId="0E782630" w14:textId="77777777" w:rsidR="0073279E" w:rsidRPr="004546AD" w:rsidRDefault="0073279E" w:rsidP="0073279E">
            <w:pPr>
              <w:ind w:left="-52"/>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explain how the Bible is used in the local church by Christians for guidance, devotion and inspiration.</w:t>
            </w:r>
          </w:p>
          <w:p w14:paraId="01ABD39F" w14:textId="71F5937E" w:rsidR="00850E6B" w:rsidRPr="004546AD" w:rsidRDefault="00850E6B" w:rsidP="00A166BC">
            <w:pPr>
              <w:ind w:left="-51"/>
              <w:rPr>
                <w:rFonts w:ascii="Gill Sans MT" w:hAnsi="Gill Sans MT" w:cs="Arial"/>
                <w:color w:val="000000"/>
                <w:sz w:val="18"/>
                <w:szCs w:val="18"/>
                <w:highlight w:val="yellow"/>
              </w:rPr>
            </w:pPr>
          </w:p>
        </w:tc>
        <w:tc>
          <w:tcPr>
            <w:tcW w:w="1299" w:type="dxa"/>
          </w:tcPr>
          <w:p w14:paraId="53BBD5FB" w14:textId="77777777" w:rsidR="0073279E" w:rsidRDefault="0073279E" w:rsidP="0073279E">
            <w:pPr>
              <w:ind w:left="-126"/>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explain with reference to the creative arts how God has a salvation plan for humans.</w:t>
            </w:r>
          </w:p>
          <w:p w14:paraId="310B65BF" w14:textId="77777777" w:rsidR="00297372" w:rsidRPr="004546AD" w:rsidRDefault="00297372" w:rsidP="00297372">
            <w:pPr>
              <w:rPr>
                <w:rFonts w:ascii="Gill Sans MT" w:hAnsi="Gill Sans MT" w:cs="Arial"/>
                <w:color w:val="000000"/>
                <w:sz w:val="18"/>
                <w:szCs w:val="18"/>
                <w:highlight w:val="yellow"/>
              </w:rPr>
            </w:pPr>
          </w:p>
          <w:p w14:paraId="40794D1C" w14:textId="77777777" w:rsidR="00C60EC3" w:rsidRPr="004546AD" w:rsidRDefault="00C60EC3" w:rsidP="008E04F1">
            <w:pPr>
              <w:ind w:left="-51"/>
              <w:rPr>
                <w:rFonts w:ascii="Gill Sans MT" w:hAnsi="Gill Sans MT" w:cs="Arial"/>
                <w:color w:val="000000"/>
                <w:sz w:val="18"/>
                <w:szCs w:val="18"/>
                <w:highlight w:val="yellow"/>
              </w:rPr>
            </w:pPr>
          </w:p>
          <w:p w14:paraId="72673863" w14:textId="6EDA1C37" w:rsidR="00C60EC3" w:rsidRPr="004546AD" w:rsidRDefault="00C60EC3" w:rsidP="008E04F1">
            <w:pPr>
              <w:ind w:left="-51"/>
              <w:rPr>
                <w:rFonts w:ascii="Gill Sans MT" w:hAnsi="Gill Sans MT" w:cs="Arial"/>
                <w:color w:val="000000"/>
                <w:sz w:val="18"/>
                <w:szCs w:val="18"/>
                <w:highlight w:val="yellow"/>
              </w:rPr>
            </w:pPr>
          </w:p>
        </w:tc>
        <w:tc>
          <w:tcPr>
            <w:tcW w:w="1284" w:type="dxa"/>
          </w:tcPr>
          <w:p w14:paraId="22A57D06" w14:textId="77777777" w:rsidR="0073279E" w:rsidRDefault="0073279E" w:rsidP="0073279E">
            <w:pPr>
              <w:ind w:left="-111"/>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 xml:space="preserve">I can describe and suggest reasons why Christians call </w:t>
            </w:r>
            <w:proofErr w:type="gramStart"/>
            <w:r w:rsidRPr="004546AD">
              <w:rPr>
                <w:rFonts w:ascii="Gill Sans MT" w:hAnsi="Gill Sans MT" w:cs="Arial"/>
                <w:color w:val="000000"/>
                <w:sz w:val="18"/>
                <w:szCs w:val="18"/>
                <w:highlight w:val="green"/>
              </w:rPr>
              <w:t>Jesus</w:t>
            </w:r>
            <w:proofErr w:type="gramEnd"/>
            <w:r w:rsidRPr="004546AD">
              <w:rPr>
                <w:rFonts w:ascii="Gill Sans MT" w:hAnsi="Gill Sans MT" w:cs="Arial"/>
                <w:color w:val="000000"/>
                <w:sz w:val="18"/>
                <w:szCs w:val="18"/>
                <w:highlight w:val="green"/>
              </w:rPr>
              <w:t xml:space="preserve"> ‘Saviour’ using references key texts studied, e.g. Creation; Christmas; The Story of Zacchaeus and Easter.</w:t>
            </w:r>
          </w:p>
          <w:p w14:paraId="3210E547" w14:textId="77777777" w:rsidR="00DE1758" w:rsidRPr="004546AD" w:rsidRDefault="00DE1758" w:rsidP="00E84915">
            <w:pPr>
              <w:ind w:left="-51"/>
              <w:rPr>
                <w:rFonts w:ascii="Gill Sans MT" w:hAnsi="Gill Sans MT" w:cs="Arial"/>
                <w:color w:val="000000"/>
                <w:sz w:val="18"/>
                <w:szCs w:val="18"/>
                <w:highlight w:val="red"/>
              </w:rPr>
            </w:pPr>
          </w:p>
          <w:p w14:paraId="0EE178F2" w14:textId="77777777" w:rsidR="00DE1758" w:rsidRPr="004546AD" w:rsidRDefault="00DE1758" w:rsidP="00E84915">
            <w:pPr>
              <w:ind w:left="-51"/>
              <w:rPr>
                <w:rFonts w:ascii="Gill Sans MT" w:hAnsi="Gill Sans MT" w:cs="Arial"/>
                <w:color w:val="000000"/>
                <w:sz w:val="18"/>
                <w:szCs w:val="18"/>
                <w:highlight w:val="red"/>
              </w:rPr>
            </w:pPr>
          </w:p>
          <w:p w14:paraId="6E767241" w14:textId="77777777" w:rsidR="00DE1758" w:rsidRPr="004546AD" w:rsidRDefault="00DE1758" w:rsidP="00E84915">
            <w:pPr>
              <w:ind w:left="-51"/>
              <w:rPr>
                <w:rFonts w:ascii="Gill Sans MT" w:hAnsi="Gill Sans MT" w:cs="Arial"/>
                <w:color w:val="000000"/>
                <w:sz w:val="18"/>
                <w:szCs w:val="18"/>
                <w:highlight w:val="red"/>
              </w:rPr>
            </w:pPr>
          </w:p>
          <w:p w14:paraId="0C2ADFBF" w14:textId="77777777" w:rsidR="00DE1758" w:rsidRPr="004546AD" w:rsidRDefault="00DE1758" w:rsidP="00E84915">
            <w:pPr>
              <w:ind w:left="-51"/>
              <w:rPr>
                <w:rFonts w:ascii="Gill Sans MT" w:hAnsi="Gill Sans MT" w:cs="Arial"/>
                <w:color w:val="000000"/>
                <w:sz w:val="18"/>
                <w:szCs w:val="18"/>
                <w:highlight w:val="red"/>
              </w:rPr>
            </w:pPr>
          </w:p>
          <w:p w14:paraId="32AB59CF" w14:textId="77777777" w:rsidR="00DE1758" w:rsidRPr="004546AD" w:rsidRDefault="00DE1758" w:rsidP="00E84915">
            <w:pPr>
              <w:ind w:left="-51"/>
              <w:rPr>
                <w:rFonts w:ascii="Gill Sans MT" w:hAnsi="Gill Sans MT" w:cs="Arial"/>
                <w:color w:val="000000"/>
                <w:sz w:val="18"/>
                <w:szCs w:val="18"/>
                <w:highlight w:val="red"/>
              </w:rPr>
            </w:pPr>
          </w:p>
          <w:p w14:paraId="2BF4A537" w14:textId="77777777" w:rsidR="00DE1758" w:rsidRPr="004546AD" w:rsidRDefault="00DE1758" w:rsidP="00E84915">
            <w:pPr>
              <w:ind w:left="-51"/>
              <w:rPr>
                <w:rFonts w:ascii="Gill Sans MT" w:hAnsi="Gill Sans MT" w:cs="Arial"/>
                <w:color w:val="000000"/>
                <w:sz w:val="18"/>
                <w:szCs w:val="18"/>
                <w:highlight w:val="red"/>
              </w:rPr>
            </w:pPr>
          </w:p>
          <w:p w14:paraId="63461129" w14:textId="0A0823A6" w:rsidR="00DE1758" w:rsidRPr="004546AD" w:rsidRDefault="00DE1758" w:rsidP="00E84915">
            <w:pPr>
              <w:ind w:left="-51"/>
              <w:rPr>
                <w:rFonts w:ascii="Gill Sans MT" w:hAnsi="Gill Sans MT" w:cs="Arial"/>
                <w:color w:val="000000"/>
                <w:sz w:val="18"/>
                <w:szCs w:val="18"/>
                <w:highlight w:val="red"/>
              </w:rPr>
            </w:pPr>
          </w:p>
        </w:tc>
      </w:tr>
      <w:bookmarkEnd w:id="0"/>
      <w:tr w:rsidR="00C60EC3" w:rsidRPr="004546AD" w14:paraId="4E5670AC" w14:textId="77777777" w:rsidTr="000F0E7F">
        <w:tc>
          <w:tcPr>
            <w:tcW w:w="9137" w:type="dxa"/>
            <w:gridSpan w:val="7"/>
          </w:tcPr>
          <w:p w14:paraId="2BF0C230" w14:textId="361E0C7A" w:rsidR="00C60EC3" w:rsidRPr="004546AD" w:rsidRDefault="00C60EC3" w:rsidP="00C60EC3">
            <w:pPr>
              <w:jc w:val="center"/>
              <w:rPr>
                <w:rFonts w:ascii="Gill Sans MT" w:hAnsi="Gill Sans MT" w:cstheme="minorHAnsi"/>
                <w:color w:val="000000" w:themeColor="text1"/>
                <w:sz w:val="18"/>
                <w:szCs w:val="18"/>
              </w:rPr>
            </w:pPr>
            <w:r w:rsidRPr="004546AD">
              <w:rPr>
                <w:rFonts w:ascii="Gill Sans MT" w:hAnsi="Gill Sans MT" w:cs="Arial"/>
                <w:b/>
                <w:color w:val="000000"/>
                <w:sz w:val="18"/>
                <w:szCs w:val="18"/>
              </w:rPr>
              <w:lastRenderedPageBreak/>
              <w:t>Upper Key Stage 2</w:t>
            </w:r>
          </w:p>
        </w:tc>
      </w:tr>
      <w:tr w:rsidR="00CE56FB" w:rsidRPr="004546AD" w14:paraId="62D3BB53" w14:textId="77777777" w:rsidTr="00391D5F">
        <w:tc>
          <w:tcPr>
            <w:tcW w:w="1366" w:type="dxa"/>
            <w:vMerge w:val="restart"/>
          </w:tcPr>
          <w:p w14:paraId="23B75EE5" w14:textId="77777777" w:rsidR="00391D5F" w:rsidRPr="004546AD" w:rsidRDefault="00391D5F" w:rsidP="00391D5F">
            <w:pPr>
              <w:rPr>
                <w:rFonts w:ascii="Gill Sans MT" w:hAnsi="Gill Sans MT" w:cs="Arial"/>
                <w:b/>
                <w:color w:val="000000"/>
                <w:sz w:val="18"/>
                <w:szCs w:val="18"/>
              </w:rPr>
            </w:pPr>
            <w:r w:rsidRPr="004546AD">
              <w:rPr>
                <w:rFonts w:ascii="Gill Sans MT" w:hAnsi="Gill Sans MT" w:cs="Arial"/>
                <w:b/>
                <w:color w:val="000000"/>
                <w:sz w:val="18"/>
                <w:szCs w:val="18"/>
              </w:rPr>
              <w:t>Years 5&amp;6</w:t>
            </w:r>
          </w:p>
          <w:p w14:paraId="104F6BF4" w14:textId="77777777" w:rsidR="00391D5F" w:rsidRPr="004546AD" w:rsidRDefault="00391D5F" w:rsidP="00391D5F">
            <w:pPr>
              <w:rPr>
                <w:rFonts w:ascii="Gill Sans MT" w:hAnsi="Gill Sans MT" w:cs="Arial"/>
                <w:b/>
                <w:color w:val="000000"/>
                <w:sz w:val="18"/>
                <w:szCs w:val="18"/>
              </w:rPr>
            </w:pPr>
            <w:r w:rsidRPr="004546AD">
              <w:rPr>
                <w:rFonts w:ascii="Gill Sans MT" w:hAnsi="Gill Sans MT" w:cs="Arial"/>
                <w:b/>
                <w:color w:val="000000"/>
                <w:sz w:val="18"/>
                <w:szCs w:val="18"/>
              </w:rPr>
              <w:t xml:space="preserve">Year A – </w:t>
            </w:r>
            <w:r w:rsidRPr="004546AD">
              <w:rPr>
                <w:rFonts w:ascii="Gill Sans MT" w:hAnsi="Gill Sans MT" w:cs="Arial"/>
                <w:b/>
                <w:color w:val="000000"/>
                <w:sz w:val="18"/>
                <w:szCs w:val="18"/>
                <w:highlight w:val="darkCyan"/>
              </w:rPr>
              <w:t>Islam</w:t>
            </w:r>
            <w:r w:rsidRPr="004546AD">
              <w:rPr>
                <w:rFonts w:ascii="Gill Sans MT" w:hAnsi="Gill Sans MT" w:cs="Arial"/>
                <w:b/>
                <w:color w:val="000000"/>
                <w:sz w:val="18"/>
                <w:szCs w:val="18"/>
              </w:rPr>
              <w:t xml:space="preserve"> &amp; </w:t>
            </w:r>
            <w:r w:rsidRPr="004546AD">
              <w:rPr>
                <w:rFonts w:ascii="Gill Sans MT" w:hAnsi="Gill Sans MT" w:cs="Arial"/>
                <w:b/>
                <w:color w:val="000000"/>
                <w:sz w:val="18"/>
                <w:szCs w:val="18"/>
                <w:highlight w:val="green"/>
              </w:rPr>
              <w:t>Christianity</w:t>
            </w:r>
          </w:p>
          <w:p w14:paraId="1080320D" w14:textId="3131831B" w:rsidR="00391D5F" w:rsidRPr="004546AD" w:rsidRDefault="00391D5F" w:rsidP="00391D5F">
            <w:pPr>
              <w:rPr>
                <w:rFonts w:ascii="Gill Sans MT" w:hAnsi="Gill Sans MT" w:cs="Arial"/>
                <w:b/>
                <w:color w:val="000000"/>
                <w:sz w:val="18"/>
                <w:szCs w:val="18"/>
              </w:rPr>
            </w:pPr>
          </w:p>
          <w:p w14:paraId="537F61F9" w14:textId="58DE6C04" w:rsidR="00391D5F" w:rsidRPr="004546AD" w:rsidRDefault="00391D5F" w:rsidP="00391D5F">
            <w:pPr>
              <w:rPr>
                <w:rFonts w:ascii="Gill Sans MT" w:hAnsi="Gill Sans MT" w:cs="Arial"/>
                <w:b/>
                <w:color w:val="000000"/>
                <w:sz w:val="18"/>
                <w:szCs w:val="18"/>
              </w:rPr>
            </w:pPr>
          </w:p>
          <w:p w14:paraId="67E2B822" w14:textId="7FBED2A7" w:rsidR="00391D5F" w:rsidRPr="004546AD" w:rsidRDefault="00391D5F" w:rsidP="00391D5F">
            <w:pPr>
              <w:rPr>
                <w:rFonts w:ascii="Gill Sans MT" w:hAnsi="Gill Sans MT" w:cs="Arial"/>
                <w:b/>
                <w:color w:val="000000"/>
                <w:sz w:val="18"/>
                <w:szCs w:val="18"/>
              </w:rPr>
            </w:pPr>
          </w:p>
          <w:p w14:paraId="56A45CDC" w14:textId="7A8B3810" w:rsidR="00391D5F" w:rsidRPr="004546AD" w:rsidRDefault="00391D5F" w:rsidP="00391D5F">
            <w:pPr>
              <w:rPr>
                <w:rFonts w:ascii="Gill Sans MT" w:hAnsi="Gill Sans MT" w:cs="Arial"/>
                <w:b/>
                <w:color w:val="000000"/>
                <w:sz w:val="18"/>
                <w:szCs w:val="18"/>
              </w:rPr>
            </w:pPr>
          </w:p>
          <w:p w14:paraId="49F2BD57" w14:textId="00569271" w:rsidR="00391D5F" w:rsidRPr="004546AD" w:rsidRDefault="00391D5F" w:rsidP="00391D5F">
            <w:pPr>
              <w:rPr>
                <w:rFonts w:ascii="Gill Sans MT" w:hAnsi="Gill Sans MT" w:cs="Arial"/>
                <w:b/>
                <w:color w:val="000000"/>
                <w:sz w:val="18"/>
                <w:szCs w:val="18"/>
              </w:rPr>
            </w:pPr>
          </w:p>
          <w:p w14:paraId="143CB8BE" w14:textId="788813A2" w:rsidR="00391D5F" w:rsidRPr="004546AD" w:rsidRDefault="00391D5F" w:rsidP="00391D5F">
            <w:pPr>
              <w:rPr>
                <w:rFonts w:ascii="Gill Sans MT" w:hAnsi="Gill Sans MT" w:cs="Arial"/>
                <w:b/>
                <w:color w:val="000000"/>
                <w:sz w:val="18"/>
                <w:szCs w:val="18"/>
              </w:rPr>
            </w:pPr>
          </w:p>
          <w:p w14:paraId="1766286B" w14:textId="45295295" w:rsidR="00391D5F" w:rsidRPr="004546AD" w:rsidRDefault="00391D5F" w:rsidP="00391D5F">
            <w:pPr>
              <w:rPr>
                <w:rFonts w:ascii="Gill Sans MT" w:hAnsi="Gill Sans MT" w:cs="Arial"/>
                <w:b/>
                <w:color w:val="000000"/>
                <w:sz w:val="18"/>
                <w:szCs w:val="18"/>
              </w:rPr>
            </w:pPr>
          </w:p>
          <w:p w14:paraId="5D52036E" w14:textId="2E5A82FB" w:rsidR="00391D5F" w:rsidRPr="004546AD" w:rsidRDefault="00391D5F" w:rsidP="00391D5F">
            <w:pPr>
              <w:rPr>
                <w:rFonts w:ascii="Gill Sans MT" w:hAnsi="Gill Sans MT" w:cs="Arial"/>
                <w:b/>
                <w:color w:val="000000"/>
                <w:sz w:val="18"/>
                <w:szCs w:val="18"/>
              </w:rPr>
            </w:pPr>
          </w:p>
          <w:p w14:paraId="615F9FDD" w14:textId="2C84C278" w:rsidR="00391D5F" w:rsidRPr="004546AD" w:rsidRDefault="00391D5F" w:rsidP="00391D5F">
            <w:pPr>
              <w:rPr>
                <w:rFonts w:ascii="Gill Sans MT" w:hAnsi="Gill Sans MT" w:cs="Arial"/>
                <w:b/>
                <w:color w:val="000000"/>
                <w:sz w:val="18"/>
                <w:szCs w:val="18"/>
              </w:rPr>
            </w:pPr>
          </w:p>
          <w:p w14:paraId="7C253F9F" w14:textId="3C06A249" w:rsidR="00391D5F" w:rsidRPr="004546AD" w:rsidRDefault="00391D5F" w:rsidP="00391D5F">
            <w:pPr>
              <w:rPr>
                <w:rFonts w:ascii="Gill Sans MT" w:hAnsi="Gill Sans MT" w:cs="Arial"/>
                <w:b/>
                <w:color w:val="000000"/>
                <w:sz w:val="18"/>
                <w:szCs w:val="18"/>
              </w:rPr>
            </w:pPr>
          </w:p>
          <w:p w14:paraId="658C972B" w14:textId="5D9045DB" w:rsidR="00391D5F" w:rsidRPr="004546AD" w:rsidRDefault="00391D5F" w:rsidP="00391D5F">
            <w:pPr>
              <w:rPr>
                <w:rFonts w:ascii="Gill Sans MT" w:hAnsi="Gill Sans MT" w:cs="Arial"/>
                <w:b/>
                <w:color w:val="000000"/>
                <w:sz w:val="18"/>
                <w:szCs w:val="18"/>
              </w:rPr>
            </w:pPr>
          </w:p>
          <w:p w14:paraId="02D4B85B" w14:textId="35B12DB6" w:rsidR="00391D5F" w:rsidRPr="004546AD" w:rsidRDefault="00391D5F" w:rsidP="00391D5F">
            <w:pPr>
              <w:rPr>
                <w:rFonts w:ascii="Gill Sans MT" w:hAnsi="Gill Sans MT" w:cs="Arial"/>
                <w:b/>
                <w:color w:val="000000"/>
                <w:sz w:val="18"/>
                <w:szCs w:val="18"/>
              </w:rPr>
            </w:pPr>
          </w:p>
          <w:p w14:paraId="693370DD" w14:textId="757DC5A5" w:rsidR="00391D5F" w:rsidRPr="004546AD" w:rsidRDefault="00391D5F" w:rsidP="00391D5F">
            <w:pPr>
              <w:rPr>
                <w:rFonts w:ascii="Gill Sans MT" w:hAnsi="Gill Sans MT" w:cs="Arial"/>
                <w:b/>
                <w:color w:val="000000"/>
                <w:sz w:val="18"/>
                <w:szCs w:val="18"/>
              </w:rPr>
            </w:pPr>
          </w:p>
          <w:p w14:paraId="75143257" w14:textId="22DC26EC" w:rsidR="00391D5F" w:rsidRPr="004546AD" w:rsidRDefault="00391D5F" w:rsidP="00391D5F">
            <w:pPr>
              <w:rPr>
                <w:rFonts w:ascii="Gill Sans MT" w:hAnsi="Gill Sans MT" w:cs="Arial"/>
                <w:b/>
                <w:color w:val="000000"/>
                <w:sz w:val="18"/>
                <w:szCs w:val="18"/>
              </w:rPr>
            </w:pPr>
          </w:p>
          <w:p w14:paraId="72CDF430" w14:textId="621DC813" w:rsidR="00391D5F" w:rsidRPr="004546AD" w:rsidRDefault="00391D5F" w:rsidP="00391D5F">
            <w:pPr>
              <w:rPr>
                <w:rFonts w:ascii="Gill Sans MT" w:hAnsi="Gill Sans MT" w:cs="Arial"/>
                <w:b/>
                <w:color w:val="000000"/>
                <w:sz w:val="18"/>
                <w:szCs w:val="18"/>
              </w:rPr>
            </w:pPr>
          </w:p>
          <w:p w14:paraId="2B917DCF" w14:textId="0794402D" w:rsidR="00391D5F" w:rsidRPr="004546AD" w:rsidRDefault="00391D5F" w:rsidP="00391D5F">
            <w:pPr>
              <w:rPr>
                <w:rFonts w:ascii="Gill Sans MT" w:hAnsi="Gill Sans MT" w:cs="Arial"/>
                <w:b/>
                <w:color w:val="000000"/>
                <w:sz w:val="18"/>
                <w:szCs w:val="18"/>
              </w:rPr>
            </w:pPr>
          </w:p>
          <w:p w14:paraId="5D6EA6E2" w14:textId="79051034" w:rsidR="00391D5F" w:rsidRPr="004546AD" w:rsidRDefault="00391D5F" w:rsidP="00391D5F">
            <w:pPr>
              <w:rPr>
                <w:rFonts w:ascii="Gill Sans MT" w:hAnsi="Gill Sans MT" w:cs="Arial"/>
                <w:b/>
                <w:color w:val="000000"/>
                <w:sz w:val="18"/>
                <w:szCs w:val="18"/>
              </w:rPr>
            </w:pPr>
          </w:p>
          <w:p w14:paraId="524B8E81" w14:textId="37A6CF31" w:rsidR="00391D5F" w:rsidRPr="004546AD" w:rsidRDefault="00391D5F" w:rsidP="00391D5F">
            <w:pPr>
              <w:rPr>
                <w:rFonts w:ascii="Gill Sans MT" w:hAnsi="Gill Sans MT" w:cs="Arial"/>
                <w:b/>
                <w:color w:val="000000"/>
                <w:sz w:val="18"/>
                <w:szCs w:val="18"/>
              </w:rPr>
            </w:pPr>
          </w:p>
          <w:p w14:paraId="15676CF6" w14:textId="3BCBCAE5" w:rsidR="00391D5F" w:rsidRPr="004546AD" w:rsidRDefault="00391D5F" w:rsidP="00391D5F">
            <w:pPr>
              <w:rPr>
                <w:rFonts w:ascii="Gill Sans MT" w:hAnsi="Gill Sans MT" w:cs="Arial"/>
                <w:b/>
                <w:color w:val="000000"/>
                <w:sz w:val="18"/>
                <w:szCs w:val="18"/>
              </w:rPr>
            </w:pPr>
          </w:p>
          <w:p w14:paraId="14338F82" w14:textId="19151950" w:rsidR="00391D5F" w:rsidRPr="004546AD" w:rsidRDefault="00391D5F" w:rsidP="00391D5F">
            <w:pPr>
              <w:rPr>
                <w:rFonts w:ascii="Gill Sans MT" w:hAnsi="Gill Sans MT" w:cs="Arial"/>
                <w:b/>
                <w:color w:val="000000"/>
                <w:sz w:val="18"/>
                <w:szCs w:val="18"/>
              </w:rPr>
            </w:pPr>
          </w:p>
          <w:p w14:paraId="5978D68C" w14:textId="0BCB9374" w:rsidR="00391D5F" w:rsidRPr="004546AD" w:rsidRDefault="00391D5F" w:rsidP="00391D5F">
            <w:pPr>
              <w:rPr>
                <w:rFonts w:ascii="Gill Sans MT" w:hAnsi="Gill Sans MT" w:cs="Arial"/>
                <w:b/>
                <w:color w:val="000000"/>
                <w:sz w:val="18"/>
                <w:szCs w:val="18"/>
              </w:rPr>
            </w:pPr>
          </w:p>
          <w:p w14:paraId="1BE46D69" w14:textId="25460553" w:rsidR="00391D5F" w:rsidRPr="004546AD" w:rsidRDefault="00391D5F" w:rsidP="00391D5F">
            <w:pPr>
              <w:rPr>
                <w:rFonts w:ascii="Gill Sans MT" w:hAnsi="Gill Sans MT" w:cs="Arial"/>
                <w:b/>
                <w:color w:val="000000"/>
                <w:sz w:val="18"/>
                <w:szCs w:val="18"/>
              </w:rPr>
            </w:pPr>
          </w:p>
          <w:p w14:paraId="0A471321" w14:textId="63B58186" w:rsidR="00391D5F" w:rsidRPr="004546AD" w:rsidRDefault="00391D5F" w:rsidP="00391D5F">
            <w:pPr>
              <w:rPr>
                <w:rFonts w:ascii="Gill Sans MT" w:hAnsi="Gill Sans MT" w:cs="Arial"/>
                <w:b/>
                <w:color w:val="000000"/>
                <w:sz w:val="18"/>
                <w:szCs w:val="18"/>
              </w:rPr>
            </w:pPr>
          </w:p>
          <w:p w14:paraId="4536D5C9" w14:textId="63B44D45" w:rsidR="00391D5F" w:rsidRPr="004546AD" w:rsidRDefault="00391D5F" w:rsidP="00391D5F">
            <w:pPr>
              <w:rPr>
                <w:rFonts w:ascii="Gill Sans MT" w:hAnsi="Gill Sans MT" w:cs="Arial"/>
                <w:b/>
                <w:color w:val="000000"/>
                <w:sz w:val="18"/>
                <w:szCs w:val="18"/>
              </w:rPr>
            </w:pPr>
          </w:p>
          <w:p w14:paraId="17053453" w14:textId="3DB508FA" w:rsidR="00391D5F" w:rsidRPr="004546AD" w:rsidRDefault="00391D5F" w:rsidP="00391D5F">
            <w:pPr>
              <w:rPr>
                <w:rFonts w:ascii="Gill Sans MT" w:hAnsi="Gill Sans MT" w:cs="Arial"/>
                <w:b/>
                <w:color w:val="000000"/>
                <w:sz w:val="18"/>
                <w:szCs w:val="18"/>
              </w:rPr>
            </w:pPr>
          </w:p>
          <w:p w14:paraId="65263AD5" w14:textId="06ABD952" w:rsidR="00391D5F" w:rsidRPr="004546AD" w:rsidRDefault="00391D5F" w:rsidP="00391D5F">
            <w:pPr>
              <w:rPr>
                <w:rFonts w:ascii="Gill Sans MT" w:hAnsi="Gill Sans MT" w:cs="Arial"/>
                <w:b/>
                <w:color w:val="000000"/>
                <w:sz w:val="18"/>
                <w:szCs w:val="18"/>
              </w:rPr>
            </w:pPr>
          </w:p>
          <w:p w14:paraId="09BCCD66" w14:textId="2B2074C8" w:rsidR="00391D5F" w:rsidRPr="004546AD" w:rsidRDefault="00391D5F" w:rsidP="00391D5F">
            <w:pPr>
              <w:rPr>
                <w:rFonts w:ascii="Gill Sans MT" w:hAnsi="Gill Sans MT" w:cs="Arial"/>
                <w:b/>
                <w:color w:val="000000"/>
                <w:sz w:val="18"/>
                <w:szCs w:val="18"/>
              </w:rPr>
            </w:pPr>
          </w:p>
          <w:p w14:paraId="172CF560" w14:textId="32CE19C0" w:rsidR="00391D5F" w:rsidRPr="004546AD" w:rsidRDefault="00391D5F" w:rsidP="00391D5F">
            <w:pPr>
              <w:rPr>
                <w:rFonts w:ascii="Gill Sans MT" w:hAnsi="Gill Sans MT" w:cs="Arial"/>
                <w:b/>
                <w:color w:val="000000"/>
                <w:sz w:val="18"/>
                <w:szCs w:val="18"/>
              </w:rPr>
            </w:pPr>
          </w:p>
          <w:p w14:paraId="27BEA53B" w14:textId="57D5910A" w:rsidR="00391D5F" w:rsidRPr="004546AD" w:rsidRDefault="00391D5F" w:rsidP="00391D5F">
            <w:pPr>
              <w:rPr>
                <w:rFonts w:ascii="Gill Sans MT" w:hAnsi="Gill Sans MT" w:cs="Arial"/>
                <w:b/>
                <w:color w:val="000000"/>
                <w:sz w:val="18"/>
                <w:szCs w:val="18"/>
              </w:rPr>
            </w:pPr>
          </w:p>
          <w:p w14:paraId="372A06D9" w14:textId="625580FB" w:rsidR="00391D5F" w:rsidRPr="004546AD" w:rsidRDefault="00391D5F" w:rsidP="00391D5F">
            <w:pPr>
              <w:rPr>
                <w:rFonts w:ascii="Gill Sans MT" w:hAnsi="Gill Sans MT" w:cs="Arial"/>
                <w:b/>
                <w:color w:val="000000"/>
                <w:sz w:val="18"/>
                <w:szCs w:val="18"/>
              </w:rPr>
            </w:pPr>
          </w:p>
          <w:p w14:paraId="05420856" w14:textId="514674FA" w:rsidR="00391D5F" w:rsidRPr="004546AD" w:rsidRDefault="00391D5F" w:rsidP="00391D5F">
            <w:pPr>
              <w:rPr>
                <w:rFonts w:ascii="Gill Sans MT" w:hAnsi="Gill Sans MT" w:cs="Arial"/>
                <w:b/>
                <w:color w:val="000000"/>
                <w:sz w:val="18"/>
                <w:szCs w:val="18"/>
              </w:rPr>
            </w:pPr>
          </w:p>
          <w:p w14:paraId="17027B55" w14:textId="55421D8E" w:rsidR="00391D5F" w:rsidRPr="004546AD" w:rsidRDefault="00391D5F" w:rsidP="00391D5F">
            <w:pPr>
              <w:rPr>
                <w:rFonts w:ascii="Gill Sans MT" w:hAnsi="Gill Sans MT" w:cs="Arial"/>
                <w:b/>
                <w:color w:val="000000"/>
                <w:sz w:val="18"/>
                <w:szCs w:val="18"/>
              </w:rPr>
            </w:pPr>
          </w:p>
          <w:p w14:paraId="6474BAD5" w14:textId="6D306CF2" w:rsidR="00391D5F" w:rsidRPr="004546AD" w:rsidRDefault="00391D5F" w:rsidP="00391D5F">
            <w:pPr>
              <w:rPr>
                <w:rFonts w:ascii="Gill Sans MT" w:hAnsi="Gill Sans MT" w:cs="Arial"/>
                <w:b/>
                <w:color w:val="000000"/>
                <w:sz w:val="18"/>
                <w:szCs w:val="18"/>
              </w:rPr>
            </w:pPr>
          </w:p>
          <w:p w14:paraId="399DFD34" w14:textId="365E9255" w:rsidR="00391D5F" w:rsidRPr="004546AD" w:rsidRDefault="00391D5F" w:rsidP="00391D5F">
            <w:pPr>
              <w:rPr>
                <w:rFonts w:ascii="Gill Sans MT" w:hAnsi="Gill Sans MT" w:cs="Arial"/>
                <w:b/>
                <w:color w:val="000000"/>
                <w:sz w:val="18"/>
                <w:szCs w:val="18"/>
              </w:rPr>
            </w:pPr>
            <w:r w:rsidRPr="004546AD">
              <w:rPr>
                <w:rFonts w:ascii="Gill Sans MT" w:hAnsi="Gill Sans MT" w:cs="Arial"/>
                <w:b/>
                <w:color w:val="000000"/>
                <w:sz w:val="18"/>
                <w:szCs w:val="18"/>
              </w:rPr>
              <w:t xml:space="preserve">Year B – </w:t>
            </w:r>
            <w:r w:rsidRPr="004546AD">
              <w:rPr>
                <w:rFonts w:ascii="Gill Sans MT" w:hAnsi="Gill Sans MT" w:cs="Arial"/>
                <w:b/>
                <w:color w:val="000000"/>
                <w:sz w:val="18"/>
                <w:szCs w:val="18"/>
                <w:highlight w:val="magenta"/>
              </w:rPr>
              <w:t>Hindu Dharma</w:t>
            </w:r>
            <w:r w:rsidRPr="004546AD">
              <w:rPr>
                <w:rFonts w:ascii="Gill Sans MT" w:hAnsi="Gill Sans MT" w:cs="Arial"/>
                <w:b/>
                <w:color w:val="000000"/>
                <w:sz w:val="18"/>
                <w:szCs w:val="18"/>
              </w:rPr>
              <w:t xml:space="preserve">, </w:t>
            </w:r>
            <w:r w:rsidRPr="004546AD">
              <w:rPr>
                <w:rFonts w:ascii="Gill Sans MT" w:hAnsi="Gill Sans MT" w:cs="Arial"/>
                <w:b/>
                <w:color w:val="000000"/>
                <w:sz w:val="18"/>
                <w:szCs w:val="18"/>
                <w:highlight w:val="green"/>
              </w:rPr>
              <w:t>Christianity</w:t>
            </w:r>
            <w:r w:rsidRPr="004546AD">
              <w:rPr>
                <w:rFonts w:ascii="Gill Sans MT" w:hAnsi="Gill Sans MT" w:cs="Arial"/>
                <w:b/>
                <w:color w:val="000000"/>
                <w:sz w:val="18"/>
                <w:szCs w:val="18"/>
              </w:rPr>
              <w:t xml:space="preserve"> &amp; </w:t>
            </w:r>
            <w:r w:rsidRPr="004546AD">
              <w:rPr>
                <w:rFonts w:ascii="Gill Sans MT" w:hAnsi="Gill Sans MT" w:cs="Arial"/>
                <w:b/>
                <w:color w:val="000000"/>
                <w:sz w:val="18"/>
                <w:szCs w:val="18"/>
                <w:highlight w:val="blue"/>
              </w:rPr>
              <w:t>Sikhi</w:t>
            </w:r>
            <w:r w:rsidR="003A1072" w:rsidRPr="004546AD">
              <w:rPr>
                <w:rFonts w:ascii="Gill Sans MT" w:hAnsi="Gill Sans MT" w:cs="Arial"/>
                <w:b/>
                <w:color w:val="000000"/>
                <w:sz w:val="18"/>
                <w:szCs w:val="18"/>
              </w:rPr>
              <w:t xml:space="preserve"> (free choice)</w:t>
            </w:r>
          </w:p>
          <w:p w14:paraId="372C4D4B" w14:textId="77777777" w:rsidR="00391D5F" w:rsidRPr="004546AD" w:rsidRDefault="00391D5F" w:rsidP="00391D5F">
            <w:pPr>
              <w:rPr>
                <w:rFonts w:ascii="Gill Sans MT" w:hAnsi="Gill Sans MT" w:cs="Arial"/>
                <w:b/>
                <w:color w:val="000000"/>
                <w:sz w:val="18"/>
                <w:szCs w:val="18"/>
              </w:rPr>
            </w:pPr>
          </w:p>
          <w:p w14:paraId="01D2FAC4" w14:textId="77777777" w:rsidR="00391D5F" w:rsidRPr="004546AD" w:rsidRDefault="00391D5F" w:rsidP="00391D5F">
            <w:pPr>
              <w:rPr>
                <w:rFonts w:ascii="Gill Sans MT" w:hAnsi="Gill Sans MT" w:cs="Arial"/>
                <w:b/>
                <w:color w:val="000000"/>
                <w:sz w:val="18"/>
                <w:szCs w:val="18"/>
              </w:rPr>
            </w:pPr>
          </w:p>
          <w:p w14:paraId="6FB8545B" w14:textId="77777777" w:rsidR="00391D5F" w:rsidRPr="004546AD" w:rsidRDefault="00391D5F" w:rsidP="00391D5F">
            <w:pPr>
              <w:rPr>
                <w:rFonts w:ascii="Gill Sans MT" w:hAnsi="Gill Sans MT" w:cs="Arial"/>
                <w:b/>
                <w:color w:val="000000"/>
                <w:sz w:val="18"/>
                <w:szCs w:val="18"/>
              </w:rPr>
            </w:pPr>
          </w:p>
          <w:p w14:paraId="60B71277" w14:textId="77777777" w:rsidR="00391D5F" w:rsidRPr="004546AD" w:rsidRDefault="00391D5F" w:rsidP="00391D5F">
            <w:pPr>
              <w:rPr>
                <w:rFonts w:ascii="Gill Sans MT" w:hAnsi="Gill Sans MT" w:cs="Arial"/>
                <w:b/>
                <w:color w:val="000000"/>
                <w:sz w:val="18"/>
                <w:szCs w:val="18"/>
              </w:rPr>
            </w:pPr>
          </w:p>
          <w:p w14:paraId="0CCB2FF6" w14:textId="77777777" w:rsidR="00391D5F" w:rsidRPr="004546AD" w:rsidRDefault="00391D5F" w:rsidP="00391D5F">
            <w:pPr>
              <w:rPr>
                <w:rFonts w:ascii="Gill Sans MT" w:hAnsi="Gill Sans MT" w:cs="Arial"/>
                <w:b/>
                <w:color w:val="000000"/>
                <w:sz w:val="18"/>
                <w:szCs w:val="18"/>
              </w:rPr>
            </w:pPr>
          </w:p>
          <w:p w14:paraId="4CC03B00" w14:textId="6A4C50F8" w:rsidR="00391D5F" w:rsidRPr="004546AD" w:rsidRDefault="00391D5F" w:rsidP="00391D5F">
            <w:pPr>
              <w:rPr>
                <w:rFonts w:ascii="Gill Sans MT" w:hAnsi="Gill Sans MT" w:cs="Arial"/>
                <w:b/>
                <w:color w:val="000000"/>
                <w:sz w:val="18"/>
                <w:szCs w:val="18"/>
              </w:rPr>
            </w:pPr>
          </w:p>
        </w:tc>
        <w:tc>
          <w:tcPr>
            <w:tcW w:w="1336" w:type="dxa"/>
          </w:tcPr>
          <w:p w14:paraId="05A4579B" w14:textId="77777777" w:rsidR="00391D5F" w:rsidRPr="004546AD" w:rsidRDefault="00391D5F" w:rsidP="00391D5F">
            <w:pPr>
              <w:ind w:left="-91"/>
              <w:rPr>
                <w:rFonts w:ascii="Gill Sans MT" w:hAnsi="Gill Sans MT" w:cstheme="minorHAnsi"/>
                <w:color w:val="000000" w:themeColor="text1"/>
                <w:sz w:val="18"/>
                <w:szCs w:val="18"/>
                <w:highlight w:val="darkCyan"/>
              </w:rPr>
            </w:pPr>
            <w:r w:rsidRPr="004546AD">
              <w:rPr>
                <w:rFonts w:ascii="Gill Sans MT" w:hAnsi="Gill Sans MT" w:cstheme="minorHAnsi"/>
                <w:color w:val="000000" w:themeColor="text1"/>
                <w:sz w:val="18"/>
                <w:szCs w:val="18"/>
                <w:highlight w:val="darkCyan"/>
              </w:rPr>
              <w:t>I can identify and understand that Muslims believe the Prophets who came before Muhammad (</w:t>
            </w:r>
            <w:proofErr w:type="spellStart"/>
            <w:r w:rsidRPr="004546AD">
              <w:rPr>
                <w:rFonts w:ascii="Gill Sans MT" w:hAnsi="Gill Sans MT" w:cstheme="minorHAnsi"/>
                <w:color w:val="000000" w:themeColor="text1"/>
                <w:sz w:val="18"/>
                <w:szCs w:val="18"/>
                <w:highlight w:val="darkCyan"/>
              </w:rPr>
              <w:t>pbuh</w:t>
            </w:r>
            <w:proofErr w:type="spellEnd"/>
            <w:r w:rsidRPr="004546AD">
              <w:rPr>
                <w:rFonts w:ascii="Gill Sans MT" w:hAnsi="Gill Sans MT" w:cstheme="minorHAnsi"/>
                <w:color w:val="000000" w:themeColor="text1"/>
                <w:sz w:val="18"/>
                <w:szCs w:val="18"/>
                <w:highlight w:val="darkCyan"/>
              </w:rPr>
              <w:t>) all taught the same message.</w:t>
            </w:r>
          </w:p>
          <w:p w14:paraId="0CC1784E" w14:textId="77777777" w:rsidR="00391D5F" w:rsidRPr="004546AD" w:rsidRDefault="00391D5F" w:rsidP="00391D5F">
            <w:pPr>
              <w:ind w:left="-91"/>
              <w:rPr>
                <w:rFonts w:ascii="Gill Sans MT" w:hAnsi="Gill Sans MT" w:cstheme="minorHAnsi"/>
                <w:color w:val="000000" w:themeColor="text1"/>
                <w:sz w:val="18"/>
                <w:szCs w:val="18"/>
                <w:highlight w:val="darkCyan"/>
              </w:rPr>
            </w:pPr>
            <w:r w:rsidRPr="004546AD">
              <w:rPr>
                <w:rFonts w:ascii="Gill Sans MT" w:hAnsi="Gill Sans MT" w:cstheme="minorHAnsi"/>
                <w:color w:val="000000" w:themeColor="text1"/>
                <w:sz w:val="18"/>
                <w:szCs w:val="18"/>
                <w:highlight w:val="darkCyan"/>
              </w:rPr>
              <w:t>I can explain how Muslims believe that Muhammad (</w:t>
            </w:r>
            <w:proofErr w:type="spellStart"/>
            <w:r w:rsidRPr="004546AD">
              <w:rPr>
                <w:rFonts w:ascii="Gill Sans MT" w:hAnsi="Gill Sans MT" w:cstheme="minorHAnsi"/>
                <w:color w:val="000000" w:themeColor="text1"/>
                <w:sz w:val="18"/>
                <w:szCs w:val="18"/>
                <w:highlight w:val="darkCyan"/>
              </w:rPr>
              <w:t>pbuh</w:t>
            </w:r>
            <w:proofErr w:type="spellEnd"/>
            <w:r w:rsidRPr="004546AD">
              <w:rPr>
                <w:rFonts w:ascii="Gill Sans MT" w:hAnsi="Gill Sans MT" w:cstheme="minorHAnsi"/>
                <w:color w:val="000000" w:themeColor="text1"/>
                <w:sz w:val="18"/>
                <w:szCs w:val="18"/>
                <w:highlight w:val="darkCyan"/>
              </w:rPr>
              <w:t>) was the last and final prophet.</w:t>
            </w:r>
          </w:p>
          <w:p w14:paraId="7530F524" w14:textId="77777777" w:rsidR="00391D5F" w:rsidRPr="004546AD" w:rsidRDefault="00391D5F" w:rsidP="00391D5F">
            <w:pPr>
              <w:ind w:left="-91"/>
              <w:rPr>
                <w:rFonts w:ascii="Gill Sans MT" w:hAnsi="Gill Sans MT" w:cstheme="minorHAnsi"/>
                <w:color w:val="000000" w:themeColor="text1"/>
                <w:sz w:val="18"/>
                <w:szCs w:val="18"/>
                <w:highlight w:val="darkCyan"/>
              </w:rPr>
            </w:pPr>
            <w:r w:rsidRPr="004546AD">
              <w:rPr>
                <w:rFonts w:ascii="Gill Sans MT" w:hAnsi="Gill Sans MT" w:cstheme="minorHAnsi"/>
                <w:color w:val="000000" w:themeColor="text1"/>
                <w:sz w:val="18"/>
                <w:szCs w:val="18"/>
                <w:highlight w:val="darkCyan"/>
              </w:rPr>
              <w:t>I can understand Muslims believe that to have ‘inner peace with God’ humans must follow and submit to Allah’s guidance and will.</w:t>
            </w:r>
          </w:p>
          <w:p w14:paraId="723957BE" w14:textId="77777777" w:rsidR="00391D5F" w:rsidRPr="004546AD" w:rsidRDefault="00391D5F" w:rsidP="00391D5F">
            <w:pPr>
              <w:ind w:left="-91"/>
              <w:rPr>
                <w:rFonts w:ascii="Gill Sans MT" w:hAnsi="Gill Sans MT" w:cstheme="minorHAnsi"/>
                <w:color w:val="000000" w:themeColor="text1"/>
                <w:sz w:val="18"/>
                <w:szCs w:val="18"/>
                <w:highlight w:val="darkCyan"/>
              </w:rPr>
            </w:pPr>
            <w:r w:rsidRPr="004546AD">
              <w:rPr>
                <w:rFonts w:ascii="Gill Sans MT" w:hAnsi="Gill Sans MT" w:cstheme="minorHAnsi"/>
                <w:color w:val="000000" w:themeColor="text1"/>
                <w:sz w:val="18"/>
                <w:szCs w:val="18"/>
                <w:highlight w:val="darkCyan"/>
              </w:rPr>
              <w:t>I can explain and assess how all Muslims are part of the ‘Ummah’ by showing how the Five Pillars enable Muslims to have peace with God.</w:t>
            </w:r>
          </w:p>
        </w:tc>
        <w:tc>
          <w:tcPr>
            <w:tcW w:w="1266" w:type="dxa"/>
          </w:tcPr>
          <w:p w14:paraId="1CE802FF" w14:textId="77777777" w:rsidR="00391D5F" w:rsidRPr="004546AD" w:rsidRDefault="00391D5F" w:rsidP="00391D5F">
            <w:pPr>
              <w:ind w:left="-91"/>
              <w:rPr>
                <w:rFonts w:ascii="Gill Sans MT" w:hAnsi="Gill Sans MT" w:cstheme="minorHAnsi"/>
                <w:color w:val="000000" w:themeColor="text1"/>
                <w:sz w:val="18"/>
                <w:szCs w:val="18"/>
                <w:highlight w:val="darkCyan"/>
              </w:rPr>
            </w:pPr>
            <w:r w:rsidRPr="004546AD">
              <w:rPr>
                <w:rFonts w:ascii="Gill Sans MT" w:hAnsi="Gill Sans MT" w:cstheme="minorHAnsi"/>
                <w:color w:val="000000" w:themeColor="text1"/>
                <w:sz w:val="18"/>
                <w:szCs w:val="18"/>
                <w:highlight w:val="darkCyan"/>
              </w:rPr>
              <w:t>I can identify, describe and explain key Muslim beliefs related to Allah (God</w:t>
            </w:r>
            <w:proofErr w:type="gramStart"/>
            <w:r w:rsidRPr="004546AD">
              <w:rPr>
                <w:rFonts w:ascii="Gill Sans MT" w:hAnsi="Gill Sans MT" w:cstheme="minorHAnsi"/>
                <w:color w:val="000000" w:themeColor="text1"/>
                <w:sz w:val="18"/>
                <w:szCs w:val="18"/>
                <w:highlight w:val="darkCyan"/>
              </w:rPr>
              <w:t>);</w:t>
            </w:r>
            <w:proofErr w:type="gramEnd"/>
            <w:r w:rsidRPr="004546AD">
              <w:rPr>
                <w:rFonts w:ascii="Gill Sans MT" w:hAnsi="Gill Sans MT" w:cstheme="minorHAnsi"/>
                <w:color w:val="000000" w:themeColor="text1"/>
                <w:sz w:val="18"/>
                <w:szCs w:val="18"/>
                <w:highlight w:val="darkCyan"/>
              </w:rPr>
              <w:t xml:space="preserve"> marriage and life after death.</w:t>
            </w:r>
          </w:p>
          <w:p w14:paraId="0BC7A491" w14:textId="77777777" w:rsidR="00391D5F" w:rsidRPr="004546AD" w:rsidRDefault="00391D5F" w:rsidP="00391D5F">
            <w:pPr>
              <w:ind w:left="-91"/>
              <w:rPr>
                <w:rFonts w:ascii="Gill Sans MT" w:hAnsi="Gill Sans MT" w:cstheme="minorHAnsi"/>
                <w:color w:val="000000" w:themeColor="text1"/>
                <w:sz w:val="18"/>
                <w:szCs w:val="18"/>
                <w:highlight w:val="darkCyan"/>
              </w:rPr>
            </w:pPr>
            <w:r w:rsidRPr="004546AD">
              <w:rPr>
                <w:rFonts w:ascii="Gill Sans MT" w:hAnsi="Gill Sans MT" w:cstheme="minorHAnsi"/>
                <w:color w:val="000000" w:themeColor="text1"/>
                <w:sz w:val="18"/>
                <w:szCs w:val="18"/>
                <w:highlight w:val="darkCyan"/>
              </w:rPr>
              <w:t xml:space="preserve">I can describe three ways in which Muslim worship shows devotion to Allah </w:t>
            </w:r>
            <w:proofErr w:type="gramStart"/>
            <w:r w:rsidRPr="004546AD">
              <w:rPr>
                <w:rFonts w:ascii="Gill Sans MT" w:hAnsi="Gill Sans MT" w:cstheme="minorHAnsi"/>
                <w:color w:val="000000" w:themeColor="text1"/>
                <w:sz w:val="18"/>
                <w:szCs w:val="18"/>
                <w:highlight w:val="darkCyan"/>
              </w:rPr>
              <w:t>making reference</w:t>
            </w:r>
            <w:proofErr w:type="gramEnd"/>
            <w:r w:rsidRPr="004546AD">
              <w:rPr>
                <w:rFonts w:ascii="Gill Sans MT" w:hAnsi="Gill Sans MT" w:cstheme="minorHAnsi"/>
                <w:color w:val="000000" w:themeColor="text1"/>
                <w:sz w:val="18"/>
                <w:szCs w:val="18"/>
                <w:highlight w:val="darkCyan"/>
              </w:rPr>
              <w:t xml:space="preserve"> to life at home and in the mosque.</w:t>
            </w:r>
          </w:p>
          <w:p w14:paraId="0500FD6F" w14:textId="77777777" w:rsidR="00391D5F" w:rsidRPr="004546AD" w:rsidRDefault="00391D5F" w:rsidP="00391D5F">
            <w:pPr>
              <w:ind w:left="-91"/>
              <w:rPr>
                <w:rFonts w:ascii="Gill Sans MT" w:hAnsi="Gill Sans MT" w:cstheme="minorHAnsi"/>
                <w:color w:val="000000" w:themeColor="text1"/>
                <w:sz w:val="18"/>
                <w:szCs w:val="18"/>
                <w:highlight w:val="darkCyan"/>
              </w:rPr>
            </w:pPr>
            <w:r w:rsidRPr="004546AD">
              <w:rPr>
                <w:rFonts w:ascii="Gill Sans MT" w:hAnsi="Gill Sans MT" w:cstheme="minorHAnsi"/>
                <w:color w:val="000000" w:themeColor="text1"/>
                <w:sz w:val="18"/>
                <w:szCs w:val="18"/>
                <w:highlight w:val="darkCyan"/>
              </w:rPr>
              <w:t>I can explain why the Qur’an is so important to Muslims.</w:t>
            </w:r>
          </w:p>
          <w:p w14:paraId="12074BFE" w14:textId="77777777" w:rsidR="00391D5F" w:rsidRPr="004546AD" w:rsidRDefault="00391D5F" w:rsidP="00391D5F">
            <w:pPr>
              <w:ind w:left="-91"/>
              <w:rPr>
                <w:rFonts w:ascii="Gill Sans MT" w:hAnsi="Gill Sans MT" w:cstheme="minorHAnsi"/>
                <w:color w:val="000000" w:themeColor="text1"/>
                <w:sz w:val="18"/>
                <w:szCs w:val="18"/>
                <w:highlight w:val="darkCyan"/>
              </w:rPr>
            </w:pPr>
            <w:r w:rsidRPr="004546AD">
              <w:rPr>
                <w:rFonts w:ascii="Gill Sans MT" w:hAnsi="Gill Sans MT" w:cstheme="minorHAnsi"/>
                <w:color w:val="000000" w:themeColor="text1"/>
                <w:sz w:val="18"/>
                <w:szCs w:val="18"/>
                <w:highlight w:val="darkCyan"/>
              </w:rPr>
              <w:t>I can analyse how the main features of a mosque explain key Muslim beliefs.</w:t>
            </w:r>
          </w:p>
        </w:tc>
        <w:tc>
          <w:tcPr>
            <w:tcW w:w="1283" w:type="dxa"/>
          </w:tcPr>
          <w:p w14:paraId="2EF10C00" w14:textId="77777777" w:rsidR="00391D5F" w:rsidRPr="004546AD" w:rsidRDefault="00391D5F" w:rsidP="009E0C51">
            <w:pPr>
              <w:ind w:left="-111"/>
              <w:rPr>
                <w:rFonts w:ascii="Gill Sans MT" w:hAnsi="Gill Sans MT" w:cstheme="minorHAnsi"/>
                <w:color w:val="000000" w:themeColor="text1"/>
                <w:sz w:val="18"/>
                <w:szCs w:val="18"/>
                <w:highlight w:val="green"/>
              </w:rPr>
            </w:pPr>
            <w:r w:rsidRPr="004546AD">
              <w:rPr>
                <w:rFonts w:ascii="Gill Sans MT" w:hAnsi="Gill Sans MT" w:cstheme="minorHAnsi"/>
                <w:color w:val="000000" w:themeColor="text1"/>
                <w:sz w:val="18"/>
                <w:szCs w:val="18"/>
                <w:highlight w:val="green"/>
              </w:rPr>
              <w:t>I can explain the roles of ‘Father, Son and Holy Spirit’ (Trinity) in the Christian view of God.</w:t>
            </w:r>
          </w:p>
          <w:p w14:paraId="1A90B0B7" w14:textId="77777777" w:rsidR="00391D5F" w:rsidRPr="004546AD" w:rsidRDefault="00391D5F" w:rsidP="009E0C51">
            <w:pPr>
              <w:ind w:left="-111"/>
              <w:rPr>
                <w:rFonts w:ascii="Gill Sans MT" w:hAnsi="Gill Sans MT" w:cstheme="minorHAnsi"/>
                <w:color w:val="000000" w:themeColor="text1"/>
                <w:sz w:val="18"/>
                <w:szCs w:val="18"/>
                <w:highlight w:val="green"/>
              </w:rPr>
            </w:pPr>
            <w:r w:rsidRPr="004546AD">
              <w:rPr>
                <w:rFonts w:ascii="Gill Sans MT" w:hAnsi="Gill Sans MT" w:cstheme="minorHAnsi"/>
                <w:color w:val="000000" w:themeColor="text1"/>
                <w:sz w:val="18"/>
                <w:szCs w:val="18"/>
                <w:highlight w:val="green"/>
              </w:rPr>
              <w:t>I can describe why Christians say Jesus is the ‘Son of God’, the ‘Christ’ and both ‘God and man’.</w:t>
            </w:r>
          </w:p>
          <w:p w14:paraId="3CFAF962" w14:textId="342867F3" w:rsidR="00391D5F" w:rsidRPr="004546AD" w:rsidRDefault="00391D5F" w:rsidP="00391D5F">
            <w:pPr>
              <w:rPr>
                <w:rFonts w:ascii="Gill Sans MT" w:hAnsi="Gill Sans MT" w:cstheme="minorHAnsi"/>
                <w:color w:val="000000" w:themeColor="text1"/>
                <w:sz w:val="18"/>
                <w:szCs w:val="18"/>
                <w:highlight w:val="green"/>
              </w:rPr>
            </w:pPr>
          </w:p>
        </w:tc>
        <w:tc>
          <w:tcPr>
            <w:tcW w:w="1303" w:type="dxa"/>
          </w:tcPr>
          <w:p w14:paraId="1F3FAB63" w14:textId="77777777" w:rsidR="00391D5F" w:rsidRPr="004546AD" w:rsidRDefault="00391D5F" w:rsidP="009E0C51">
            <w:pPr>
              <w:ind w:left="-125"/>
              <w:rPr>
                <w:rFonts w:ascii="Gill Sans MT" w:hAnsi="Gill Sans MT" w:cstheme="minorHAnsi"/>
                <w:color w:val="000000" w:themeColor="text1"/>
                <w:sz w:val="18"/>
                <w:szCs w:val="18"/>
                <w:highlight w:val="green"/>
              </w:rPr>
            </w:pPr>
            <w:r w:rsidRPr="004546AD">
              <w:rPr>
                <w:rFonts w:ascii="Gill Sans MT" w:hAnsi="Gill Sans MT" w:cstheme="minorHAnsi"/>
                <w:color w:val="000000" w:themeColor="text1"/>
                <w:sz w:val="18"/>
                <w:szCs w:val="18"/>
                <w:highlight w:val="green"/>
              </w:rPr>
              <w:t>I can identify ways in which Christians believe the Old Testament prophecies speak about Jesus.</w:t>
            </w:r>
          </w:p>
          <w:p w14:paraId="033E0197" w14:textId="39BD8418" w:rsidR="00391D5F" w:rsidRPr="004546AD" w:rsidRDefault="00391D5F" w:rsidP="00391D5F">
            <w:pPr>
              <w:ind w:left="-86"/>
              <w:rPr>
                <w:rFonts w:ascii="Gill Sans MT" w:hAnsi="Gill Sans MT" w:cstheme="minorHAnsi"/>
                <w:color w:val="000000" w:themeColor="text1"/>
                <w:sz w:val="18"/>
                <w:szCs w:val="18"/>
                <w:highlight w:val="green"/>
              </w:rPr>
            </w:pPr>
          </w:p>
        </w:tc>
        <w:tc>
          <w:tcPr>
            <w:tcW w:w="1299" w:type="dxa"/>
          </w:tcPr>
          <w:p w14:paraId="1E2AD7BE" w14:textId="77777777" w:rsidR="00391D5F" w:rsidRPr="004546AD" w:rsidRDefault="00391D5F" w:rsidP="00391D5F">
            <w:pPr>
              <w:ind w:left="-86"/>
              <w:rPr>
                <w:rFonts w:ascii="Gill Sans MT" w:hAnsi="Gill Sans MT" w:cstheme="minorHAnsi"/>
                <w:color w:val="000000" w:themeColor="text1"/>
                <w:sz w:val="18"/>
                <w:szCs w:val="18"/>
                <w:highlight w:val="green"/>
              </w:rPr>
            </w:pPr>
            <w:r w:rsidRPr="004546AD">
              <w:rPr>
                <w:rFonts w:ascii="Gill Sans MT" w:hAnsi="Gill Sans MT" w:cstheme="minorHAnsi"/>
                <w:color w:val="000000" w:themeColor="text1"/>
                <w:sz w:val="18"/>
                <w:szCs w:val="18"/>
                <w:highlight w:val="green"/>
              </w:rPr>
              <w:t xml:space="preserve">I can explain how the celebration of Easter links to the idea of Jesus reconciling people to God so that Christians can live forgiven in relationships with God (sacrifice and reconciliation) </w:t>
            </w:r>
          </w:p>
          <w:p w14:paraId="6CA34B65" w14:textId="77777777" w:rsidR="00391D5F" w:rsidRPr="004546AD" w:rsidRDefault="00391D5F" w:rsidP="00391D5F">
            <w:pPr>
              <w:ind w:left="-86"/>
              <w:rPr>
                <w:rFonts w:ascii="Gill Sans MT" w:hAnsi="Gill Sans MT" w:cstheme="minorHAnsi"/>
                <w:color w:val="000000" w:themeColor="text1"/>
                <w:sz w:val="18"/>
                <w:szCs w:val="18"/>
                <w:highlight w:val="green"/>
              </w:rPr>
            </w:pPr>
            <w:r w:rsidRPr="004546AD">
              <w:rPr>
                <w:rFonts w:ascii="Gill Sans MT" w:hAnsi="Gill Sans MT" w:cstheme="minorHAnsi"/>
                <w:color w:val="000000" w:themeColor="text1"/>
                <w:sz w:val="18"/>
                <w:szCs w:val="18"/>
                <w:highlight w:val="green"/>
              </w:rPr>
              <w:t>I can suggest answers to questions that the resurrection of Jesus might raise.</w:t>
            </w:r>
          </w:p>
          <w:p w14:paraId="7CCFC14A" w14:textId="2D6B1DCA" w:rsidR="00391D5F" w:rsidRPr="004546AD" w:rsidRDefault="00391D5F" w:rsidP="00391D5F">
            <w:pPr>
              <w:ind w:left="-86"/>
              <w:rPr>
                <w:rFonts w:ascii="Gill Sans MT" w:hAnsi="Gill Sans MT" w:cstheme="minorHAnsi"/>
                <w:color w:val="000000" w:themeColor="text1"/>
                <w:sz w:val="18"/>
                <w:szCs w:val="18"/>
                <w:highlight w:val="green"/>
              </w:rPr>
            </w:pPr>
          </w:p>
        </w:tc>
        <w:tc>
          <w:tcPr>
            <w:tcW w:w="1284" w:type="dxa"/>
          </w:tcPr>
          <w:p w14:paraId="49372002" w14:textId="01628E4D" w:rsidR="00391D5F" w:rsidRPr="004546AD" w:rsidRDefault="00391D5F" w:rsidP="009E0C51">
            <w:pPr>
              <w:ind w:left="-42"/>
              <w:rPr>
                <w:rFonts w:ascii="Gill Sans MT" w:hAnsi="Gill Sans MT" w:cs="Arial"/>
                <w:color w:val="000000"/>
                <w:sz w:val="18"/>
                <w:szCs w:val="18"/>
                <w:highlight w:val="green"/>
              </w:rPr>
            </w:pPr>
            <w:r w:rsidRPr="004546AD">
              <w:rPr>
                <w:rFonts w:ascii="Gill Sans MT" w:hAnsi="Gill Sans MT" w:cstheme="minorHAnsi"/>
                <w:color w:val="000000" w:themeColor="text1"/>
                <w:sz w:val="18"/>
                <w:szCs w:val="18"/>
                <w:highlight w:val="green"/>
              </w:rPr>
              <w:t>I can identify ways that Christians believe God is with them: prayer; worship; peace in hard times</w:t>
            </w:r>
          </w:p>
        </w:tc>
      </w:tr>
      <w:tr w:rsidR="00CE56FB" w:rsidRPr="004546AD" w14:paraId="5E259AEC" w14:textId="77777777" w:rsidTr="00391D5F">
        <w:tc>
          <w:tcPr>
            <w:tcW w:w="1366" w:type="dxa"/>
            <w:vMerge/>
          </w:tcPr>
          <w:p w14:paraId="6FC64DBE" w14:textId="77777777" w:rsidR="00391D5F" w:rsidRPr="004546AD" w:rsidRDefault="00391D5F" w:rsidP="00391D5F">
            <w:pPr>
              <w:rPr>
                <w:rFonts w:ascii="Gill Sans MT" w:hAnsi="Gill Sans MT" w:cs="Arial"/>
                <w:b/>
                <w:color w:val="000000"/>
                <w:sz w:val="18"/>
                <w:szCs w:val="18"/>
              </w:rPr>
            </w:pPr>
            <w:bookmarkStart w:id="1" w:name="_Hlk144328303"/>
          </w:p>
        </w:tc>
        <w:tc>
          <w:tcPr>
            <w:tcW w:w="1336" w:type="dxa"/>
            <w:shd w:val="clear" w:color="auto" w:fill="auto"/>
          </w:tcPr>
          <w:p w14:paraId="41CFFA18" w14:textId="77777777" w:rsidR="00391D5F" w:rsidRPr="004546AD" w:rsidRDefault="001D6141" w:rsidP="009E0C51">
            <w:pPr>
              <w:ind w:left="-52"/>
              <w:rPr>
                <w:rFonts w:ascii="Gill Sans MT" w:hAnsi="Gill Sans MT" w:cs="Arial"/>
                <w:color w:val="000000"/>
                <w:sz w:val="18"/>
                <w:szCs w:val="18"/>
                <w:highlight w:val="magenta"/>
              </w:rPr>
            </w:pPr>
            <w:r w:rsidRPr="004546AD">
              <w:rPr>
                <w:rFonts w:ascii="Gill Sans MT" w:hAnsi="Gill Sans MT" w:cs="Arial"/>
                <w:color w:val="000000"/>
                <w:sz w:val="18"/>
                <w:szCs w:val="18"/>
                <w:highlight w:val="magenta"/>
              </w:rPr>
              <w:t>I can describe various forms of worship that happen in the Hindu temple, including Puja, use of sacred texts.</w:t>
            </w:r>
          </w:p>
          <w:p w14:paraId="568594C3" w14:textId="1BD30451" w:rsidR="001D6141" w:rsidRPr="004546AD" w:rsidRDefault="001D6141" w:rsidP="009E0C51">
            <w:pPr>
              <w:ind w:left="-52"/>
              <w:rPr>
                <w:rFonts w:ascii="Gill Sans MT" w:hAnsi="Gill Sans MT" w:cs="Arial"/>
                <w:color w:val="000000"/>
                <w:sz w:val="18"/>
                <w:szCs w:val="18"/>
                <w:highlight w:val="magenta"/>
              </w:rPr>
            </w:pPr>
            <w:r w:rsidRPr="004546AD">
              <w:rPr>
                <w:rFonts w:ascii="Gill Sans MT" w:hAnsi="Gill Sans MT" w:cs="Arial"/>
                <w:color w:val="000000"/>
                <w:sz w:val="18"/>
                <w:szCs w:val="18"/>
                <w:highlight w:val="magenta"/>
              </w:rPr>
              <w:t>I can outline some of the stories of Vishnu, Rama and Sita and explain their significance for a Hindu.</w:t>
            </w:r>
          </w:p>
          <w:p w14:paraId="095954B9" w14:textId="10E1E99F" w:rsidR="00CE56FB" w:rsidRPr="004546AD" w:rsidRDefault="00CE56FB" w:rsidP="009E0C51">
            <w:pPr>
              <w:ind w:left="-52"/>
              <w:rPr>
                <w:rFonts w:ascii="Gill Sans MT" w:hAnsi="Gill Sans MT" w:cs="Arial"/>
                <w:color w:val="000000"/>
                <w:sz w:val="18"/>
                <w:szCs w:val="18"/>
                <w:highlight w:val="magenta"/>
              </w:rPr>
            </w:pPr>
            <w:r w:rsidRPr="004546AD">
              <w:rPr>
                <w:rFonts w:ascii="Gill Sans MT" w:hAnsi="Gill Sans MT" w:cs="Arial"/>
                <w:color w:val="000000"/>
                <w:sz w:val="18"/>
                <w:szCs w:val="18"/>
                <w:highlight w:val="magenta"/>
              </w:rPr>
              <w:t>I can identify key Hindu symbols and explain their meaning e.g. Aum, Swastika.</w:t>
            </w:r>
          </w:p>
          <w:p w14:paraId="45CC38FA" w14:textId="0D0AB562" w:rsidR="00CE56FB" w:rsidRPr="004546AD" w:rsidRDefault="00CE56FB" w:rsidP="009E0C51">
            <w:pPr>
              <w:ind w:left="-52"/>
              <w:rPr>
                <w:rFonts w:ascii="Gill Sans MT" w:hAnsi="Gill Sans MT" w:cs="Arial"/>
                <w:color w:val="000000"/>
                <w:sz w:val="18"/>
                <w:szCs w:val="18"/>
                <w:highlight w:val="magenta"/>
              </w:rPr>
            </w:pPr>
            <w:r w:rsidRPr="004546AD">
              <w:rPr>
                <w:rFonts w:ascii="Gill Sans MT" w:hAnsi="Gill Sans MT" w:cs="Arial"/>
                <w:color w:val="000000"/>
                <w:sz w:val="18"/>
                <w:szCs w:val="18"/>
                <w:highlight w:val="magenta"/>
              </w:rPr>
              <w:t xml:space="preserve">I can describe how and suggest why Hindus </w:t>
            </w:r>
            <w:r w:rsidRPr="004546AD">
              <w:rPr>
                <w:rFonts w:ascii="Gill Sans MT" w:hAnsi="Gill Sans MT" w:cs="Arial"/>
                <w:color w:val="000000"/>
                <w:sz w:val="18"/>
                <w:szCs w:val="18"/>
                <w:highlight w:val="magenta"/>
              </w:rPr>
              <w:lastRenderedPageBreak/>
              <w:t>celebrate Diwali and Holi.</w:t>
            </w:r>
          </w:p>
          <w:p w14:paraId="25A17620" w14:textId="2C5BBD9A" w:rsidR="001D6141" w:rsidRPr="004546AD" w:rsidRDefault="001D6141" w:rsidP="009E0C51">
            <w:pPr>
              <w:ind w:left="-52"/>
              <w:rPr>
                <w:rFonts w:ascii="Gill Sans MT" w:hAnsi="Gill Sans MT" w:cs="Arial"/>
                <w:color w:val="000000"/>
                <w:sz w:val="18"/>
                <w:szCs w:val="18"/>
                <w:highlight w:val="magenta"/>
              </w:rPr>
            </w:pPr>
          </w:p>
        </w:tc>
        <w:tc>
          <w:tcPr>
            <w:tcW w:w="1266" w:type="dxa"/>
            <w:shd w:val="clear" w:color="auto" w:fill="auto"/>
          </w:tcPr>
          <w:p w14:paraId="0B3DB70C" w14:textId="77777777" w:rsidR="00CE56FB" w:rsidRPr="004546AD" w:rsidRDefault="00CE56FB" w:rsidP="00391D5F">
            <w:pPr>
              <w:ind w:left="-118"/>
              <w:rPr>
                <w:rFonts w:ascii="Gill Sans MT" w:hAnsi="Gill Sans MT" w:cstheme="minorHAnsi"/>
                <w:color w:val="000000" w:themeColor="text1"/>
                <w:sz w:val="18"/>
                <w:szCs w:val="18"/>
                <w:highlight w:val="magenta"/>
              </w:rPr>
            </w:pPr>
            <w:r w:rsidRPr="004546AD">
              <w:rPr>
                <w:rFonts w:ascii="Gill Sans MT" w:hAnsi="Gill Sans MT" w:cstheme="minorHAnsi"/>
                <w:color w:val="000000" w:themeColor="text1"/>
                <w:sz w:val="18"/>
                <w:szCs w:val="18"/>
                <w:highlight w:val="magenta"/>
              </w:rPr>
              <w:lastRenderedPageBreak/>
              <w:t>I can compare / contrast Hindu ways of welcoming a child with all religious / non-religious views previously studied.</w:t>
            </w:r>
          </w:p>
          <w:p w14:paraId="7903B83D" w14:textId="77777777" w:rsidR="00CE56FB" w:rsidRPr="004546AD" w:rsidRDefault="00CE56FB" w:rsidP="00391D5F">
            <w:pPr>
              <w:ind w:left="-118"/>
              <w:rPr>
                <w:rFonts w:ascii="Gill Sans MT" w:hAnsi="Gill Sans MT" w:cstheme="minorHAnsi"/>
                <w:color w:val="000000" w:themeColor="text1"/>
                <w:sz w:val="18"/>
                <w:szCs w:val="18"/>
                <w:highlight w:val="magenta"/>
              </w:rPr>
            </w:pPr>
            <w:r w:rsidRPr="004546AD">
              <w:rPr>
                <w:rFonts w:ascii="Gill Sans MT" w:hAnsi="Gill Sans MT" w:cstheme="minorHAnsi"/>
                <w:color w:val="000000" w:themeColor="text1"/>
                <w:sz w:val="18"/>
                <w:szCs w:val="18"/>
                <w:highlight w:val="magenta"/>
              </w:rPr>
              <w:t>I can analyse and evaluate Hindi beliefs about reincarnation, vegetarianism and caring for the environment.</w:t>
            </w:r>
          </w:p>
          <w:p w14:paraId="1B859BDE" w14:textId="77777777" w:rsidR="00CE56FB" w:rsidRPr="004546AD" w:rsidRDefault="00CE56FB" w:rsidP="00391D5F">
            <w:pPr>
              <w:ind w:left="-118"/>
              <w:rPr>
                <w:rFonts w:ascii="Gill Sans MT" w:hAnsi="Gill Sans MT" w:cstheme="minorHAnsi"/>
                <w:color w:val="000000" w:themeColor="text1"/>
                <w:sz w:val="18"/>
                <w:szCs w:val="18"/>
                <w:highlight w:val="magenta"/>
              </w:rPr>
            </w:pPr>
            <w:r w:rsidRPr="004546AD">
              <w:rPr>
                <w:rFonts w:ascii="Gill Sans MT" w:hAnsi="Gill Sans MT" w:cstheme="minorHAnsi"/>
                <w:color w:val="000000" w:themeColor="text1"/>
                <w:sz w:val="18"/>
                <w:szCs w:val="18"/>
                <w:highlight w:val="magenta"/>
              </w:rPr>
              <w:t xml:space="preserve">I can </w:t>
            </w:r>
            <w:proofErr w:type="gramStart"/>
            <w:r w:rsidRPr="004546AD">
              <w:rPr>
                <w:rFonts w:ascii="Gill Sans MT" w:hAnsi="Gill Sans MT" w:cstheme="minorHAnsi"/>
                <w:color w:val="000000" w:themeColor="text1"/>
                <w:sz w:val="18"/>
                <w:szCs w:val="18"/>
                <w:highlight w:val="magenta"/>
              </w:rPr>
              <w:t>compare and contrast</w:t>
            </w:r>
            <w:proofErr w:type="gramEnd"/>
            <w:r w:rsidRPr="004546AD">
              <w:rPr>
                <w:rFonts w:ascii="Gill Sans MT" w:hAnsi="Gill Sans MT" w:cstheme="minorHAnsi"/>
                <w:color w:val="000000" w:themeColor="text1"/>
                <w:sz w:val="18"/>
                <w:szCs w:val="18"/>
                <w:highlight w:val="magenta"/>
              </w:rPr>
              <w:t xml:space="preserve"> Hindu ways of understanding family with other religious / non-religious views about family.</w:t>
            </w:r>
          </w:p>
          <w:p w14:paraId="3E3D6618" w14:textId="0E793FEF" w:rsidR="00391D5F" w:rsidRPr="004546AD" w:rsidRDefault="00CE56FB" w:rsidP="00391D5F">
            <w:pPr>
              <w:ind w:left="-118"/>
              <w:rPr>
                <w:rFonts w:ascii="Gill Sans MT" w:hAnsi="Gill Sans MT" w:cstheme="minorHAnsi"/>
                <w:color w:val="000000" w:themeColor="text1"/>
                <w:sz w:val="18"/>
                <w:szCs w:val="18"/>
                <w:highlight w:val="magenta"/>
              </w:rPr>
            </w:pPr>
            <w:r w:rsidRPr="004546AD">
              <w:rPr>
                <w:rFonts w:ascii="Gill Sans MT" w:hAnsi="Gill Sans MT" w:cstheme="minorHAnsi"/>
                <w:color w:val="000000" w:themeColor="text1"/>
                <w:sz w:val="18"/>
                <w:szCs w:val="18"/>
                <w:highlight w:val="magenta"/>
              </w:rPr>
              <w:lastRenderedPageBreak/>
              <w:t xml:space="preserve">I can explain the Hindu idea of ‘Karma and how actions have consequences.  I can </w:t>
            </w:r>
            <w:proofErr w:type="gramStart"/>
            <w:r w:rsidRPr="004546AD">
              <w:rPr>
                <w:rFonts w:ascii="Gill Sans MT" w:hAnsi="Gill Sans MT" w:cstheme="minorHAnsi"/>
                <w:color w:val="000000" w:themeColor="text1"/>
                <w:sz w:val="18"/>
                <w:szCs w:val="18"/>
                <w:highlight w:val="magenta"/>
              </w:rPr>
              <w:t>compare and contrast</w:t>
            </w:r>
            <w:proofErr w:type="gramEnd"/>
            <w:r w:rsidRPr="004546AD">
              <w:rPr>
                <w:rFonts w:ascii="Gill Sans MT" w:hAnsi="Gill Sans MT" w:cstheme="minorHAnsi"/>
                <w:color w:val="000000" w:themeColor="text1"/>
                <w:sz w:val="18"/>
                <w:szCs w:val="18"/>
                <w:highlight w:val="magenta"/>
              </w:rPr>
              <w:t xml:space="preserve"> with similar values found in other religious / non-religious viewpoints studied. </w:t>
            </w:r>
          </w:p>
        </w:tc>
        <w:tc>
          <w:tcPr>
            <w:tcW w:w="1283" w:type="dxa"/>
          </w:tcPr>
          <w:p w14:paraId="54827099" w14:textId="6F0FF038" w:rsidR="00391D5F" w:rsidRPr="004546AD" w:rsidRDefault="00391D5F" w:rsidP="001D6141">
            <w:pPr>
              <w:ind w:left="-118"/>
              <w:rPr>
                <w:rFonts w:ascii="Gill Sans MT" w:hAnsi="Gill Sans MT" w:cstheme="minorHAnsi"/>
                <w:color w:val="000000" w:themeColor="text1"/>
                <w:sz w:val="18"/>
                <w:szCs w:val="18"/>
                <w:highlight w:val="green"/>
              </w:rPr>
            </w:pPr>
            <w:r w:rsidRPr="004546AD">
              <w:rPr>
                <w:rFonts w:ascii="Gill Sans MT" w:hAnsi="Gill Sans MT" w:cstheme="minorHAnsi"/>
                <w:color w:val="000000" w:themeColor="text1"/>
                <w:sz w:val="18"/>
                <w:szCs w:val="18"/>
                <w:highlight w:val="green"/>
              </w:rPr>
              <w:lastRenderedPageBreak/>
              <w:t>I can explain using key texts (e.g. parables, miracles, teaching) the Christian idea of the ‘Kingdom of God’ and how Christians seek to live to advance the Kingdom on earth.  Example key texts: Beatitudes; The Lord’s Prayer; Jesus’ temptations; Parables of the Kingdom</w:t>
            </w:r>
          </w:p>
        </w:tc>
        <w:tc>
          <w:tcPr>
            <w:tcW w:w="1303" w:type="dxa"/>
          </w:tcPr>
          <w:p w14:paraId="124E061D" w14:textId="564D5057" w:rsidR="001D6141" w:rsidRPr="004546AD" w:rsidRDefault="001D6141" w:rsidP="009E0C51">
            <w:pPr>
              <w:ind w:left="-125"/>
              <w:rPr>
                <w:rFonts w:ascii="Gill Sans MT" w:hAnsi="Gill Sans MT" w:cs="Arial"/>
                <w:color w:val="000000"/>
                <w:sz w:val="18"/>
                <w:szCs w:val="18"/>
                <w:highlight w:val="green"/>
              </w:rPr>
            </w:pPr>
            <w:r w:rsidRPr="004546AD">
              <w:rPr>
                <w:rFonts w:ascii="Gill Sans MT" w:hAnsi="Gill Sans MT" w:cstheme="minorHAnsi"/>
                <w:color w:val="000000" w:themeColor="text1"/>
                <w:sz w:val="18"/>
                <w:szCs w:val="18"/>
                <w:highlight w:val="green"/>
              </w:rPr>
              <w:t>I can describe how signs of salvation in a church reinforce the Christian idea of forgiveness.</w:t>
            </w:r>
          </w:p>
          <w:p w14:paraId="2B267B2B" w14:textId="13E9FAFA" w:rsidR="00391D5F" w:rsidRPr="004546AD" w:rsidRDefault="001D6141" w:rsidP="009E0C51">
            <w:pPr>
              <w:ind w:left="-125"/>
              <w:rPr>
                <w:rFonts w:ascii="Gill Sans MT" w:hAnsi="Gill Sans MT" w:cs="Arial"/>
                <w:color w:val="000000"/>
                <w:sz w:val="18"/>
                <w:szCs w:val="18"/>
                <w:highlight w:val="green"/>
              </w:rPr>
            </w:pPr>
            <w:r w:rsidRPr="004546AD">
              <w:rPr>
                <w:rFonts w:ascii="Gill Sans MT" w:hAnsi="Gill Sans MT" w:cs="Arial"/>
                <w:color w:val="000000"/>
                <w:sz w:val="18"/>
                <w:szCs w:val="18"/>
                <w:highlight w:val="green"/>
              </w:rPr>
              <w:t>I can analyse how diverse expressions of Christian worship can reinforce faith &amp; belief.</w:t>
            </w:r>
          </w:p>
        </w:tc>
        <w:tc>
          <w:tcPr>
            <w:tcW w:w="1299" w:type="dxa"/>
          </w:tcPr>
          <w:p w14:paraId="5E2F5938" w14:textId="16088035" w:rsidR="00391D5F" w:rsidRPr="004546AD" w:rsidRDefault="00CE56FB" w:rsidP="00391D5F">
            <w:pPr>
              <w:ind w:left="-91"/>
              <w:rPr>
                <w:rFonts w:ascii="Gill Sans MT" w:hAnsi="Gill Sans MT" w:cstheme="minorHAnsi"/>
                <w:color w:val="000000" w:themeColor="text1"/>
                <w:sz w:val="18"/>
                <w:szCs w:val="18"/>
                <w:highlight w:val="blue"/>
              </w:rPr>
            </w:pPr>
            <w:r w:rsidRPr="004546AD">
              <w:rPr>
                <w:rFonts w:ascii="Gill Sans MT" w:hAnsi="Gill Sans MT" w:cstheme="minorHAnsi"/>
                <w:color w:val="000000" w:themeColor="text1"/>
                <w:sz w:val="18"/>
                <w:szCs w:val="18"/>
                <w:highlight w:val="blue"/>
              </w:rPr>
              <w:t>I can explain how different religions welcome babies</w:t>
            </w:r>
            <w:r w:rsidR="000F0E7F" w:rsidRPr="004546AD">
              <w:rPr>
                <w:rFonts w:ascii="Gill Sans MT" w:hAnsi="Gill Sans MT" w:cstheme="minorHAnsi"/>
                <w:color w:val="000000" w:themeColor="text1"/>
                <w:sz w:val="18"/>
                <w:szCs w:val="18"/>
                <w:highlight w:val="blue"/>
              </w:rPr>
              <w:t xml:space="preserve">, with a focus on Sikhi, </w:t>
            </w:r>
            <w:r w:rsidRPr="004546AD">
              <w:rPr>
                <w:rFonts w:ascii="Gill Sans MT" w:hAnsi="Gill Sans MT" w:cstheme="minorHAnsi"/>
                <w:color w:val="000000" w:themeColor="text1"/>
                <w:sz w:val="18"/>
                <w:szCs w:val="18"/>
                <w:highlight w:val="blue"/>
              </w:rPr>
              <w:t>suggesting differences and similarities between them.</w:t>
            </w:r>
          </w:p>
          <w:p w14:paraId="0A4A97DF" w14:textId="77777777" w:rsidR="00CE56FB" w:rsidRPr="004546AD" w:rsidRDefault="00CE56FB" w:rsidP="00391D5F">
            <w:pPr>
              <w:ind w:left="-91"/>
              <w:rPr>
                <w:rFonts w:ascii="Gill Sans MT" w:hAnsi="Gill Sans MT" w:cstheme="minorHAnsi"/>
                <w:color w:val="000000" w:themeColor="text1"/>
                <w:sz w:val="18"/>
                <w:szCs w:val="18"/>
                <w:highlight w:val="blue"/>
              </w:rPr>
            </w:pPr>
            <w:r w:rsidRPr="004546AD">
              <w:rPr>
                <w:rFonts w:ascii="Gill Sans MT" w:hAnsi="Gill Sans MT" w:cstheme="minorHAnsi"/>
                <w:color w:val="000000" w:themeColor="text1"/>
                <w:sz w:val="18"/>
                <w:szCs w:val="18"/>
                <w:highlight w:val="blue"/>
              </w:rPr>
              <w:t xml:space="preserve">I can </w:t>
            </w:r>
            <w:proofErr w:type="gramStart"/>
            <w:r w:rsidRPr="004546AD">
              <w:rPr>
                <w:rFonts w:ascii="Gill Sans MT" w:hAnsi="Gill Sans MT" w:cstheme="minorHAnsi"/>
                <w:color w:val="000000" w:themeColor="text1"/>
                <w:sz w:val="18"/>
                <w:szCs w:val="18"/>
                <w:highlight w:val="blue"/>
              </w:rPr>
              <w:t>compare and contrast</w:t>
            </w:r>
            <w:proofErr w:type="gramEnd"/>
            <w:r w:rsidRPr="004546AD">
              <w:rPr>
                <w:rFonts w:ascii="Gill Sans MT" w:hAnsi="Gill Sans MT" w:cstheme="minorHAnsi"/>
                <w:color w:val="000000" w:themeColor="text1"/>
                <w:sz w:val="18"/>
                <w:szCs w:val="18"/>
                <w:highlight w:val="blue"/>
              </w:rPr>
              <w:t xml:space="preserve"> different religions and non-religious ceremonies.</w:t>
            </w:r>
          </w:p>
          <w:p w14:paraId="03ECE889" w14:textId="77777777" w:rsidR="00CE56FB" w:rsidRPr="004546AD" w:rsidRDefault="00CE56FB" w:rsidP="00391D5F">
            <w:pPr>
              <w:ind w:left="-91"/>
              <w:rPr>
                <w:rFonts w:ascii="Gill Sans MT" w:hAnsi="Gill Sans MT" w:cstheme="minorHAnsi"/>
                <w:color w:val="000000" w:themeColor="text1"/>
                <w:sz w:val="18"/>
                <w:szCs w:val="18"/>
                <w:highlight w:val="blue"/>
              </w:rPr>
            </w:pPr>
            <w:r w:rsidRPr="004546AD">
              <w:rPr>
                <w:rFonts w:ascii="Gill Sans MT" w:hAnsi="Gill Sans MT" w:cstheme="minorHAnsi"/>
                <w:color w:val="000000" w:themeColor="text1"/>
                <w:sz w:val="18"/>
                <w:szCs w:val="18"/>
                <w:highlight w:val="blue"/>
              </w:rPr>
              <w:t>I can explain why sources of authority are important to religions and link ideas to other sacred texts / non-religious teachings.</w:t>
            </w:r>
          </w:p>
          <w:p w14:paraId="7E4FF570" w14:textId="21F4C864" w:rsidR="00CE56FB" w:rsidRPr="004546AD" w:rsidRDefault="00CE56FB" w:rsidP="00391D5F">
            <w:pPr>
              <w:ind w:left="-91"/>
              <w:rPr>
                <w:rFonts w:ascii="Gill Sans MT" w:hAnsi="Gill Sans MT" w:cstheme="minorHAnsi"/>
                <w:color w:val="000000" w:themeColor="text1"/>
                <w:sz w:val="18"/>
                <w:szCs w:val="18"/>
                <w:highlight w:val="blue"/>
              </w:rPr>
            </w:pPr>
            <w:r w:rsidRPr="004546AD">
              <w:rPr>
                <w:rFonts w:ascii="Gill Sans MT" w:hAnsi="Gill Sans MT" w:cstheme="minorHAnsi"/>
                <w:color w:val="000000" w:themeColor="text1"/>
                <w:sz w:val="18"/>
                <w:szCs w:val="18"/>
                <w:highlight w:val="blue"/>
              </w:rPr>
              <w:lastRenderedPageBreak/>
              <w:t>I can describe what religions can learn about God from stories.</w:t>
            </w:r>
          </w:p>
        </w:tc>
        <w:tc>
          <w:tcPr>
            <w:tcW w:w="1284" w:type="dxa"/>
          </w:tcPr>
          <w:p w14:paraId="6184E652" w14:textId="13423869" w:rsidR="00391D5F" w:rsidRPr="004546AD" w:rsidRDefault="00CE56FB" w:rsidP="00391D5F">
            <w:pPr>
              <w:ind w:left="-91"/>
              <w:rPr>
                <w:rFonts w:ascii="Gill Sans MT" w:hAnsi="Gill Sans MT" w:cstheme="minorHAnsi"/>
                <w:color w:val="000000" w:themeColor="text1"/>
                <w:sz w:val="18"/>
                <w:szCs w:val="18"/>
                <w:highlight w:val="blue"/>
              </w:rPr>
            </w:pPr>
            <w:r w:rsidRPr="004546AD">
              <w:rPr>
                <w:rFonts w:ascii="Gill Sans MT" w:hAnsi="Gill Sans MT" w:cstheme="minorHAnsi"/>
                <w:color w:val="000000" w:themeColor="text1"/>
                <w:sz w:val="18"/>
                <w:szCs w:val="18"/>
                <w:highlight w:val="blue"/>
              </w:rPr>
              <w:lastRenderedPageBreak/>
              <w:t xml:space="preserve">I can </w:t>
            </w:r>
            <w:proofErr w:type="gramStart"/>
            <w:r w:rsidRPr="004546AD">
              <w:rPr>
                <w:rFonts w:ascii="Gill Sans MT" w:hAnsi="Gill Sans MT" w:cstheme="minorHAnsi"/>
                <w:color w:val="000000" w:themeColor="text1"/>
                <w:sz w:val="18"/>
                <w:szCs w:val="18"/>
                <w:highlight w:val="blue"/>
              </w:rPr>
              <w:t>compare and contrast</w:t>
            </w:r>
            <w:proofErr w:type="gramEnd"/>
            <w:r w:rsidRPr="004546AD">
              <w:rPr>
                <w:rFonts w:ascii="Gill Sans MT" w:hAnsi="Gill Sans MT" w:cstheme="minorHAnsi"/>
                <w:color w:val="000000" w:themeColor="text1"/>
                <w:sz w:val="18"/>
                <w:szCs w:val="18"/>
                <w:highlight w:val="blue"/>
              </w:rPr>
              <w:t xml:space="preserve"> different </w:t>
            </w:r>
            <w:r w:rsidR="00AD7FEA" w:rsidRPr="004546AD">
              <w:rPr>
                <w:rFonts w:ascii="Gill Sans MT" w:hAnsi="Gill Sans MT" w:cstheme="minorHAnsi"/>
                <w:color w:val="000000" w:themeColor="text1"/>
                <w:sz w:val="18"/>
                <w:szCs w:val="18"/>
                <w:highlight w:val="blue"/>
              </w:rPr>
              <w:t>ideas of God linking my ideas in with other nonreligious secular views and perspectives</w:t>
            </w:r>
            <w:r w:rsidR="000F0E7F" w:rsidRPr="004546AD">
              <w:rPr>
                <w:rFonts w:ascii="Gill Sans MT" w:hAnsi="Gill Sans MT" w:cstheme="minorHAnsi"/>
                <w:color w:val="000000" w:themeColor="text1"/>
                <w:sz w:val="18"/>
                <w:szCs w:val="18"/>
                <w:highlight w:val="blue"/>
              </w:rPr>
              <w:t>, with a focus on Sikhi.</w:t>
            </w:r>
          </w:p>
          <w:p w14:paraId="01EC5522" w14:textId="77777777" w:rsidR="00AD7FEA" w:rsidRPr="004546AD" w:rsidRDefault="00AD7FEA" w:rsidP="00391D5F">
            <w:pPr>
              <w:ind w:left="-91"/>
              <w:rPr>
                <w:rFonts w:ascii="Gill Sans MT" w:hAnsi="Gill Sans MT" w:cstheme="minorHAnsi"/>
                <w:color w:val="000000" w:themeColor="text1"/>
                <w:sz w:val="18"/>
                <w:szCs w:val="18"/>
                <w:highlight w:val="blue"/>
              </w:rPr>
            </w:pPr>
            <w:r w:rsidRPr="004546AD">
              <w:rPr>
                <w:rFonts w:ascii="Gill Sans MT" w:hAnsi="Gill Sans MT" w:cstheme="minorHAnsi"/>
                <w:color w:val="000000" w:themeColor="text1"/>
                <w:sz w:val="18"/>
                <w:szCs w:val="18"/>
                <w:highlight w:val="blue"/>
              </w:rPr>
              <w:t xml:space="preserve">I can ask simple questions about the decisions people make and suggest what might happen </w:t>
            </w:r>
            <w:proofErr w:type="gramStart"/>
            <w:r w:rsidRPr="004546AD">
              <w:rPr>
                <w:rFonts w:ascii="Gill Sans MT" w:hAnsi="Gill Sans MT" w:cstheme="minorHAnsi"/>
                <w:color w:val="000000" w:themeColor="text1"/>
                <w:sz w:val="18"/>
                <w:szCs w:val="18"/>
                <w:highlight w:val="blue"/>
              </w:rPr>
              <w:t>as a result of</w:t>
            </w:r>
            <w:proofErr w:type="gramEnd"/>
            <w:r w:rsidRPr="004546AD">
              <w:rPr>
                <w:rFonts w:ascii="Gill Sans MT" w:hAnsi="Gill Sans MT" w:cstheme="minorHAnsi"/>
                <w:color w:val="000000" w:themeColor="text1"/>
                <w:sz w:val="18"/>
                <w:szCs w:val="18"/>
                <w:highlight w:val="blue"/>
              </w:rPr>
              <w:t xml:space="preserve"> different decisions.  I can make simple connections between questions, </w:t>
            </w:r>
            <w:r w:rsidRPr="004546AD">
              <w:rPr>
                <w:rFonts w:ascii="Gill Sans MT" w:hAnsi="Gill Sans MT" w:cstheme="minorHAnsi"/>
                <w:color w:val="000000" w:themeColor="text1"/>
                <w:sz w:val="18"/>
                <w:szCs w:val="18"/>
                <w:highlight w:val="blue"/>
              </w:rPr>
              <w:lastRenderedPageBreak/>
              <w:t>beliefs and answers.</w:t>
            </w:r>
          </w:p>
          <w:p w14:paraId="5C87BB34" w14:textId="000A5B0E" w:rsidR="00AD7FEA" w:rsidRPr="004546AD" w:rsidRDefault="00AD7FEA" w:rsidP="00391D5F">
            <w:pPr>
              <w:ind w:left="-91"/>
              <w:rPr>
                <w:rFonts w:ascii="Gill Sans MT" w:hAnsi="Gill Sans MT" w:cstheme="minorHAnsi"/>
                <w:color w:val="000000" w:themeColor="text1"/>
                <w:sz w:val="18"/>
                <w:szCs w:val="18"/>
                <w:highlight w:val="blue"/>
              </w:rPr>
            </w:pPr>
            <w:r w:rsidRPr="004546AD">
              <w:rPr>
                <w:rFonts w:ascii="Gill Sans MT" w:hAnsi="Gill Sans MT" w:cstheme="minorHAnsi"/>
                <w:color w:val="000000" w:themeColor="text1"/>
                <w:sz w:val="18"/>
                <w:szCs w:val="18"/>
                <w:highlight w:val="blue"/>
              </w:rPr>
              <w:t xml:space="preserve">I can raise relevant questions in response to material studied and suggest answers using reasons to support their views.  I can make reflective links my own experiences and material studied.  </w:t>
            </w:r>
          </w:p>
        </w:tc>
      </w:tr>
      <w:bookmarkEnd w:id="1"/>
    </w:tbl>
    <w:p w14:paraId="45CD2846" w14:textId="5F2B2DF2" w:rsidR="000F0E7F" w:rsidRPr="004546AD" w:rsidRDefault="000F0E7F">
      <w:pPr>
        <w:rPr>
          <w:rFonts w:ascii="Gill Sans MT" w:hAnsi="Gill Sans MT" w:cs="Arial"/>
          <w:color w:val="000000"/>
          <w:sz w:val="18"/>
          <w:szCs w:val="18"/>
        </w:rPr>
      </w:pPr>
    </w:p>
    <w:p w14:paraId="0870F0B6" w14:textId="0EB76142" w:rsidR="000F0E7F" w:rsidRPr="004546AD" w:rsidRDefault="000F0E7F">
      <w:pPr>
        <w:rPr>
          <w:rFonts w:ascii="Gill Sans MT" w:hAnsi="Gill Sans MT" w:cs="Arial"/>
          <w:color w:val="000000"/>
          <w:sz w:val="18"/>
          <w:szCs w:val="18"/>
        </w:rPr>
      </w:pPr>
      <w:r w:rsidRPr="004546AD">
        <w:rPr>
          <w:rFonts w:ascii="Gill Sans MT" w:hAnsi="Gill Sans MT" w:cs="Arial"/>
          <w:color w:val="000000"/>
          <w:sz w:val="18"/>
          <w:szCs w:val="18"/>
          <w:highlight w:val="green"/>
        </w:rPr>
        <w:t>Christianity</w:t>
      </w:r>
    </w:p>
    <w:p w14:paraId="2C1AE4B7" w14:textId="363B7ECC" w:rsidR="000F0E7F" w:rsidRPr="004546AD" w:rsidRDefault="000F0E7F">
      <w:pPr>
        <w:rPr>
          <w:rFonts w:ascii="Gill Sans MT" w:hAnsi="Gill Sans MT" w:cs="Arial"/>
          <w:color w:val="000000"/>
          <w:sz w:val="18"/>
          <w:szCs w:val="18"/>
        </w:rPr>
      </w:pPr>
      <w:r w:rsidRPr="004546AD">
        <w:rPr>
          <w:rFonts w:ascii="Gill Sans MT" w:hAnsi="Gill Sans MT" w:cs="Arial"/>
          <w:color w:val="000000"/>
          <w:sz w:val="18"/>
          <w:szCs w:val="18"/>
          <w:highlight w:val="yellow"/>
        </w:rPr>
        <w:t>Judaism</w:t>
      </w:r>
    </w:p>
    <w:p w14:paraId="237C184A" w14:textId="6E7ADCE6" w:rsidR="000F0E7F" w:rsidRPr="004546AD" w:rsidRDefault="000F0E7F">
      <w:pPr>
        <w:rPr>
          <w:rFonts w:ascii="Gill Sans MT" w:hAnsi="Gill Sans MT" w:cs="Arial"/>
          <w:color w:val="000000"/>
          <w:sz w:val="18"/>
          <w:szCs w:val="18"/>
        </w:rPr>
      </w:pPr>
      <w:r w:rsidRPr="004546AD">
        <w:rPr>
          <w:rFonts w:ascii="Gill Sans MT" w:hAnsi="Gill Sans MT" w:cs="Arial"/>
          <w:color w:val="000000"/>
          <w:sz w:val="18"/>
          <w:szCs w:val="18"/>
          <w:highlight w:val="cyan"/>
        </w:rPr>
        <w:t>Buddhism</w:t>
      </w:r>
    </w:p>
    <w:p w14:paraId="7A794BB4" w14:textId="3A224582" w:rsidR="000F0E7F" w:rsidRPr="004546AD" w:rsidRDefault="000F0E7F">
      <w:pPr>
        <w:rPr>
          <w:rFonts w:ascii="Gill Sans MT" w:hAnsi="Gill Sans MT" w:cs="Arial"/>
          <w:color w:val="000000"/>
          <w:sz w:val="18"/>
          <w:szCs w:val="18"/>
        </w:rPr>
      </w:pPr>
      <w:r w:rsidRPr="004546AD">
        <w:rPr>
          <w:rFonts w:ascii="Gill Sans MT" w:hAnsi="Gill Sans MT" w:cs="Arial"/>
          <w:color w:val="000000"/>
          <w:sz w:val="18"/>
          <w:szCs w:val="18"/>
          <w:highlight w:val="darkCyan"/>
        </w:rPr>
        <w:t>Islam</w:t>
      </w:r>
    </w:p>
    <w:p w14:paraId="4FD162C5" w14:textId="0145E9E1" w:rsidR="000F0E7F" w:rsidRPr="004546AD" w:rsidRDefault="000F0E7F">
      <w:pPr>
        <w:rPr>
          <w:rFonts w:ascii="Gill Sans MT" w:hAnsi="Gill Sans MT" w:cs="Arial"/>
          <w:color w:val="000000"/>
          <w:sz w:val="18"/>
          <w:szCs w:val="18"/>
        </w:rPr>
      </w:pPr>
      <w:r w:rsidRPr="004546AD">
        <w:rPr>
          <w:rFonts w:ascii="Gill Sans MT" w:hAnsi="Gill Sans MT" w:cs="Arial"/>
          <w:color w:val="000000"/>
          <w:sz w:val="18"/>
          <w:szCs w:val="18"/>
          <w:highlight w:val="red"/>
        </w:rPr>
        <w:t>Humanism</w:t>
      </w:r>
    </w:p>
    <w:p w14:paraId="7229FF94" w14:textId="3BDFCE6A" w:rsidR="000F0E7F" w:rsidRPr="004546AD" w:rsidRDefault="000F0E7F">
      <w:pPr>
        <w:rPr>
          <w:rFonts w:ascii="Gill Sans MT" w:hAnsi="Gill Sans MT" w:cs="Arial"/>
          <w:color w:val="000000"/>
          <w:sz w:val="18"/>
          <w:szCs w:val="18"/>
        </w:rPr>
      </w:pPr>
      <w:r w:rsidRPr="004546AD">
        <w:rPr>
          <w:rFonts w:ascii="Gill Sans MT" w:hAnsi="Gill Sans MT" w:cs="Arial"/>
          <w:color w:val="000000"/>
          <w:sz w:val="18"/>
          <w:szCs w:val="18"/>
          <w:highlight w:val="magenta"/>
        </w:rPr>
        <w:t>Hindu Dharma</w:t>
      </w:r>
    </w:p>
    <w:p w14:paraId="13FE8802" w14:textId="6E31E167" w:rsidR="000F0E7F" w:rsidRPr="004546AD" w:rsidRDefault="000F0E7F">
      <w:pPr>
        <w:rPr>
          <w:rFonts w:ascii="Gill Sans MT" w:hAnsi="Gill Sans MT" w:cs="Arial"/>
          <w:color w:val="000000"/>
          <w:sz w:val="18"/>
          <w:szCs w:val="18"/>
        </w:rPr>
      </w:pPr>
      <w:r w:rsidRPr="004546AD">
        <w:rPr>
          <w:rFonts w:ascii="Gill Sans MT" w:hAnsi="Gill Sans MT" w:cs="Arial"/>
          <w:color w:val="000000"/>
          <w:sz w:val="18"/>
          <w:szCs w:val="18"/>
          <w:highlight w:val="blue"/>
        </w:rPr>
        <w:t>Sikhi</w:t>
      </w:r>
      <w:r w:rsidRPr="004546AD">
        <w:rPr>
          <w:rFonts w:ascii="Gill Sans MT" w:hAnsi="Gill Sans MT" w:cs="Arial"/>
          <w:color w:val="000000"/>
          <w:sz w:val="18"/>
          <w:szCs w:val="18"/>
        </w:rPr>
        <w:t xml:space="preserve"> </w:t>
      </w:r>
    </w:p>
    <w:p w14:paraId="6E962937" w14:textId="77777777" w:rsidR="000F0E7F" w:rsidRPr="004546AD" w:rsidRDefault="000F0E7F">
      <w:pPr>
        <w:rPr>
          <w:rFonts w:ascii="Gill Sans MT" w:hAnsi="Gill Sans MT" w:cs="Arial"/>
          <w:color w:val="000000"/>
          <w:sz w:val="18"/>
          <w:szCs w:val="18"/>
        </w:rPr>
      </w:pPr>
    </w:p>
    <w:p w14:paraId="0A236255" w14:textId="77777777" w:rsidR="000F0E7F" w:rsidRPr="004546AD" w:rsidRDefault="000F0E7F">
      <w:pPr>
        <w:rPr>
          <w:rFonts w:ascii="Gill Sans MT" w:hAnsi="Gill Sans MT" w:cs="Arial"/>
          <w:color w:val="000000"/>
          <w:sz w:val="18"/>
          <w:szCs w:val="18"/>
        </w:rPr>
      </w:pPr>
    </w:p>
    <w:p w14:paraId="7C91FA53" w14:textId="073D2D3B" w:rsidR="000F0E7F" w:rsidRPr="004546AD" w:rsidRDefault="000F0E7F">
      <w:pPr>
        <w:rPr>
          <w:rFonts w:ascii="Gill Sans MT" w:hAnsi="Gill Sans MT" w:cs="Arial"/>
          <w:color w:val="000000"/>
          <w:sz w:val="18"/>
          <w:szCs w:val="18"/>
        </w:rPr>
      </w:pPr>
    </w:p>
    <w:p w14:paraId="50FCD346" w14:textId="0E421008" w:rsidR="000F0E7F" w:rsidRPr="004546AD" w:rsidRDefault="000F0E7F">
      <w:pPr>
        <w:rPr>
          <w:rFonts w:ascii="Gill Sans MT" w:hAnsi="Gill Sans MT" w:cs="Arial"/>
          <w:color w:val="000000"/>
          <w:sz w:val="18"/>
          <w:szCs w:val="18"/>
        </w:rPr>
      </w:pPr>
    </w:p>
    <w:p w14:paraId="176DB017" w14:textId="66092A23" w:rsidR="000F0E7F" w:rsidRPr="004546AD" w:rsidRDefault="000F0E7F">
      <w:pPr>
        <w:rPr>
          <w:rFonts w:ascii="Gill Sans MT" w:hAnsi="Gill Sans MT" w:cs="Arial"/>
          <w:color w:val="000000"/>
          <w:sz w:val="18"/>
          <w:szCs w:val="18"/>
        </w:rPr>
      </w:pPr>
    </w:p>
    <w:p w14:paraId="08A25B02" w14:textId="578A0A7B" w:rsidR="000F0E7F" w:rsidRPr="004546AD" w:rsidRDefault="000F0E7F">
      <w:pPr>
        <w:rPr>
          <w:rFonts w:ascii="Gill Sans MT" w:hAnsi="Gill Sans MT" w:cs="Arial"/>
          <w:color w:val="000000"/>
          <w:sz w:val="18"/>
          <w:szCs w:val="18"/>
        </w:rPr>
      </w:pPr>
    </w:p>
    <w:p w14:paraId="65C0F7B5" w14:textId="36EBD197" w:rsidR="000F0E7F" w:rsidRPr="004546AD" w:rsidRDefault="000F0E7F">
      <w:pPr>
        <w:rPr>
          <w:rFonts w:ascii="Gill Sans MT" w:hAnsi="Gill Sans MT" w:cs="Arial"/>
          <w:color w:val="000000"/>
          <w:sz w:val="18"/>
          <w:szCs w:val="18"/>
        </w:rPr>
      </w:pPr>
    </w:p>
    <w:p w14:paraId="0FD46AD8" w14:textId="6313A3E7" w:rsidR="000F0E7F" w:rsidRPr="004546AD" w:rsidRDefault="000F0E7F">
      <w:pPr>
        <w:rPr>
          <w:rFonts w:ascii="Gill Sans MT" w:hAnsi="Gill Sans MT" w:cs="Arial"/>
          <w:color w:val="000000"/>
          <w:sz w:val="18"/>
          <w:szCs w:val="18"/>
        </w:rPr>
      </w:pPr>
    </w:p>
    <w:p w14:paraId="0383C10B" w14:textId="70917A97" w:rsidR="000F0E7F" w:rsidRPr="004546AD" w:rsidRDefault="000F0E7F">
      <w:pPr>
        <w:rPr>
          <w:rFonts w:ascii="Gill Sans MT" w:hAnsi="Gill Sans MT" w:cs="Arial"/>
          <w:color w:val="000000"/>
          <w:sz w:val="18"/>
          <w:szCs w:val="18"/>
        </w:rPr>
      </w:pPr>
    </w:p>
    <w:p w14:paraId="1818EA85" w14:textId="0EE9A6F1" w:rsidR="000F0E7F" w:rsidRPr="004546AD" w:rsidRDefault="000F0E7F">
      <w:pPr>
        <w:rPr>
          <w:rFonts w:ascii="Gill Sans MT" w:hAnsi="Gill Sans MT" w:cs="Arial"/>
          <w:color w:val="000000"/>
          <w:sz w:val="18"/>
          <w:szCs w:val="18"/>
        </w:rPr>
      </w:pPr>
    </w:p>
    <w:p w14:paraId="34B62EFD" w14:textId="4C3565AB" w:rsidR="000F0E7F" w:rsidRPr="004546AD" w:rsidRDefault="000F0E7F">
      <w:pPr>
        <w:rPr>
          <w:rFonts w:ascii="Gill Sans MT" w:hAnsi="Gill Sans MT" w:cs="Arial"/>
          <w:color w:val="000000"/>
          <w:sz w:val="18"/>
          <w:szCs w:val="18"/>
        </w:rPr>
      </w:pPr>
    </w:p>
    <w:p w14:paraId="378A2F15" w14:textId="4B3D09ED" w:rsidR="000F0E7F" w:rsidRPr="004546AD" w:rsidRDefault="000F0E7F">
      <w:pPr>
        <w:rPr>
          <w:rFonts w:ascii="Gill Sans MT" w:hAnsi="Gill Sans MT" w:cs="Arial"/>
          <w:color w:val="000000"/>
          <w:sz w:val="18"/>
          <w:szCs w:val="18"/>
        </w:rPr>
      </w:pPr>
    </w:p>
    <w:p w14:paraId="7FB2A601" w14:textId="03977D90" w:rsidR="000F0E7F" w:rsidRPr="004546AD" w:rsidRDefault="000F0E7F">
      <w:pPr>
        <w:rPr>
          <w:rFonts w:ascii="Gill Sans MT" w:hAnsi="Gill Sans MT" w:cs="Arial"/>
          <w:color w:val="000000"/>
          <w:sz w:val="18"/>
          <w:szCs w:val="18"/>
        </w:rPr>
      </w:pPr>
    </w:p>
    <w:p w14:paraId="65B8A0E7" w14:textId="7701A278" w:rsidR="000F0E7F" w:rsidRPr="004546AD" w:rsidRDefault="000F0E7F">
      <w:pPr>
        <w:rPr>
          <w:rFonts w:ascii="Gill Sans MT" w:hAnsi="Gill Sans MT" w:cs="Arial"/>
          <w:color w:val="000000"/>
          <w:sz w:val="18"/>
          <w:szCs w:val="18"/>
        </w:rPr>
      </w:pPr>
    </w:p>
    <w:p w14:paraId="14C2CCA8" w14:textId="103214A3" w:rsidR="000F0E7F" w:rsidRPr="004546AD" w:rsidRDefault="000F0E7F">
      <w:pPr>
        <w:rPr>
          <w:rFonts w:ascii="Gill Sans MT" w:hAnsi="Gill Sans MT" w:cs="Arial"/>
          <w:color w:val="000000"/>
          <w:sz w:val="18"/>
          <w:szCs w:val="18"/>
        </w:rPr>
      </w:pPr>
    </w:p>
    <w:p w14:paraId="6C4E6F41" w14:textId="180EF9BE" w:rsidR="000F0E7F" w:rsidRPr="004546AD" w:rsidRDefault="000F0E7F">
      <w:pPr>
        <w:rPr>
          <w:rFonts w:ascii="Gill Sans MT" w:hAnsi="Gill Sans MT" w:cs="Arial"/>
          <w:color w:val="000000"/>
          <w:sz w:val="18"/>
          <w:szCs w:val="18"/>
        </w:rPr>
      </w:pPr>
    </w:p>
    <w:p w14:paraId="118F9B82" w14:textId="4D4D8784" w:rsidR="000F0E7F" w:rsidRPr="004546AD" w:rsidRDefault="000F0E7F">
      <w:pPr>
        <w:rPr>
          <w:rFonts w:ascii="Gill Sans MT" w:hAnsi="Gill Sans MT" w:cs="Arial"/>
          <w:color w:val="000000"/>
          <w:sz w:val="18"/>
          <w:szCs w:val="18"/>
        </w:rPr>
      </w:pPr>
    </w:p>
    <w:p w14:paraId="3254C31F" w14:textId="78CE52E0" w:rsidR="000F0E7F" w:rsidRPr="00767974" w:rsidRDefault="000F0E7F">
      <w:pPr>
        <w:rPr>
          <w:rFonts w:ascii="Gill Sans MT" w:hAnsi="Gill Sans MT" w:cs="Arial"/>
          <w:color w:val="000000"/>
          <w:sz w:val="18"/>
          <w:szCs w:val="18"/>
        </w:rPr>
      </w:pPr>
    </w:p>
    <w:sectPr w:rsidR="000F0E7F" w:rsidRPr="00767974" w:rsidSect="002356A8">
      <w:headerReference w:type="default" r:id="rId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9FF0" w14:textId="77777777" w:rsidR="00394A32" w:rsidRPr="004546AD" w:rsidRDefault="00394A32" w:rsidP="00140F36">
      <w:pPr>
        <w:spacing w:after="0" w:line="240" w:lineRule="auto"/>
      </w:pPr>
      <w:r w:rsidRPr="004546AD">
        <w:separator/>
      </w:r>
    </w:p>
  </w:endnote>
  <w:endnote w:type="continuationSeparator" w:id="0">
    <w:p w14:paraId="1670029B" w14:textId="77777777" w:rsidR="00394A32" w:rsidRPr="004546AD" w:rsidRDefault="00394A32" w:rsidP="00140F36">
      <w:pPr>
        <w:spacing w:after="0" w:line="240" w:lineRule="auto"/>
      </w:pPr>
      <w:r w:rsidRPr="004546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078A" w14:textId="77777777" w:rsidR="00394A32" w:rsidRPr="004546AD" w:rsidRDefault="00394A32" w:rsidP="00140F36">
      <w:pPr>
        <w:spacing w:after="0" w:line="240" w:lineRule="auto"/>
      </w:pPr>
      <w:r w:rsidRPr="004546AD">
        <w:separator/>
      </w:r>
    </w:p>
  </w:footnote>
  <w:footnote w:type="continuationSeparator" w:id="0">
    <w:p w14:paraId="2E9CC0C4" w14:textId="77777777" w:rsidR="00394A32" w:rsidRPr="004546AD" w:rsidRDefault="00394A32" w:rsidP="00140F36">
      <w:pPr>
        <w:spacing w:after="0" w:line="240" w:lineRule="auto"/>
      </w:pPr>
      <w:r w:rsidRPr="004546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34D9" w14:textId="77777777" w:rsidR="000F0E7F" w:rsidRPr="004546AD" w:rsidRDefault="000F0E7F" w:rsidP="00140F36">
    <w:pPr>
      <w:pStyle w:val="Header"/>
      <w:jc w:val="center"/>
      <w:rPr>
        <w:rFonts w:ascii="Gill Sans MT" w:hAnsi="Gill Sans MT"/>
        <w:b/>
        <w:sz w:val="24"/>
      </w:rPr>
    </w:pPr>
    <w:r w:rsidRPr="004546AD">
      <w:rPr>
        <w:rFonts w:ascii="Gill Sans MT" w:hAnsi="Gill Sans MT"/>
        <w:b/>
        <w:sz w:val="24"/>
      </w:rPr>
      <w:t>Weaver Primary School</w:t>
    </w:r>
  </w:p>
  <w:p w14:paraId="4D7A46A4" w14:textId="77777777" w:rsidR="000F0E7F" w:rsidRPr="004546AD" w:rsidRDefault="000F0E7F" w:rsidP="00606509">
    <w:pPr>
      <w:pStyle w:val="Header"/>
      <w:rPr>
        <w:rFonts w:ascii="Gill Sans MT" w:hAnsi="Gill Sans MT"/>
        <w:b/>
        <w:sz w:val="24"/>
      </w:rPr>
    </w:pPr>
    <w:r w:rsidRPr="004546AD">
      <w:rPr>
        <w:rFonts w:ascii="Gill Sans MT" w:hAnsi="Gill Sans MT"/>
        <w:b/>
        <w:sz w:val="24"/>
      </w:rPr>
      <w:tab/>
      <w:t>Religious Education Policy</w:t>
    </w:r>
  </w:p>
  <w:p w14:paraId="66F4EB4D" w14:textId="18F5643F" w:rsidR="000F0E7F" w:rsidRPr="004546AD" w:rsidRDefault="000F0E7F" w:rsidP="00140F36">
    <w:pPr>
      <w:pStyle w:val="Header"/>
      <w:jc w:val="center"/>
      <w:rPr>
        <w:rFonts w:ascii="Gill Sans MT" w:hAnsi="Gill Sans MT"/>
        <w:b/>
        <w:sz w:val="24"/>
      </w:rPr>
    </w:pPr>
    <w:r w:rsidRPr="004546AD">
      <w:rPr>
        <w:rFonts w:ascii="Gill Sans MT" w:hAnsi="Gill Sans MT"/>
        <w:b/>
        <w:sz w:val="24"/>
      </w:rPr>
      <w:t>202</w:t>
    </w:r>
    <w:r w:rsidR="00477219">
      <w:rPr>
        <w:rFonts w:ascii="Gill Sans MT" w:hAnsi="Gill Sans MT"/>
        <w:b/>
        <w:sz w:val="24"/>
      </w:rPr>
      <w:t>5-2026</w:t>
    </w:r>
  </w:p>
  <w:p w14:paraId="5CF3CE20" w14:textId="77777777" w:rsidR="000F0E7F" w:rsidRPr="004546AD" w:rsidRDefault="000F0E7F" w:rsidP="00140F36">
    <w:pPr>
      <w:pStyle w:val="Header"/>
      <w:jc w:val="center"/>
      <w:rPr>
        <w:rFonts w:ascii="Gill Sans MT" w:hAnsi="Gill Sans MT"/>
        <w:b/>
        <w:sz w:val="24"/>
      </w:rPr>
    </w:pPr>
    <w:r w:rsidRPr="004546AD">
      <w:rPr>
        <w:rFonts w:ascii="Comic Sans MS" w:hAnsi="Comic Sans MS"/>
      </w:rPr>
      <w:object w:dxaOrig="8802" w:dyaOrig="11984" w14:anchorId="5A95D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3.5pt" fillcolor="window">
          <v:imagedata r:id="rId1" o:title=""/>
        </v:shape>
        <o:OLEObject Type="Embed" ProgID="MSDraw" ShapeID="_x0000_i1025" DrawAspect="Content" ObjectID="_1818352570" r:id="rId2">
          <o:FieldCodes>\* mergeformat</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7DD"/>
    <w:multiLevelType w:val="multilevel"/>
    <w:tmpl w:val="547A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F5D0B"/>
    <w:multiLevelType w:val="multilevel"/>
    <w:tmpl w:val="7CEA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23D78"/>
    <w:multiLevelType w:val="multilevel"/>
    <w:tmpl w:val="CCCA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640353"/>
    <w:multiLevelType w:val="multilevel"/>
    <w:tmpl w:val="692E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0A3FD3"/>
    <w:multiLevelType w:val="multilevel"/>
    <w:tmpl w:val="7FBE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6071C5"/>
    <w:multiLevelType w:val="multilevel"/>
    <w:tmpl w:val="C2A0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10395D"/>
    <w:multiLevelType w:val="multilevel"/>
    <w:tmpl w:val="D760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581442"/>
    <w:multiLevelType w:val="multilevel"/>
    <w:tmpl w:val="BBA0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015F9A"/>
    <w:multiLevelType w:val="multilevel"/>
    <w:tmpl w:val="E4FE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584B77"/>
    <w:multiLevelType w:val="multilevel"/>
    <w:tmpl w:val="98E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6160957">
    <w:abstractNumId w:val="4"/>
  </w:num>
  <w:num w:numId="2" w16cid:durableId="1366255373">
    <w:abstractNumId w:val="9"/>
  </w:num>
  <w:num w:numId="3" w16cid:durableId="578448708">
    <w:abstractNumId w:val="5"/>
  </w:num>
  <w:num w:numId="4" w16cid:durableId="206600869">
    <w:abstractNumId w:val="1"/>
  </w:num>
  <w:num w:numId="5" w16cid:durableId="1649165254">
    <w:abstractNumId w:val="8"/>
  </w:num>
  <w:num w:numId="6" w16cid:durableId="182134049">
    <w:abstractNumId w:val="0"/>
  </w:num>
  <w:num w:numId="7" w16cid:durableId="1818112337">
    <w:abstractNumId w:val="7"/>
  </w:num>
  <w:num w:numId="8" w16cid:durableId="1950509852">
    <w:abstractNumId w:val="3"/>
  </w:num>
  <w:num w:numId="9" w16cid:durableId="1327826210">
    <w:abstractNumId w:val="2"/>
  </w:num>
  <w:num w:numId="10" w16cid:durableId="569999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36"/>
    <w:rsid w:val="00000F2F"/>
    <w:rsid w:val="00005FC7"/>
    <w:rsid w:val="0001041A"/>
    <w:rsid w:val="000156DC"/>
    <w:rsid w:val="000A1854"/>
    <w:rsid w:val="000A3DFE"/>
    <w:rsid w:val="000A59C9"/>
    <w:rsid w:val="000A71B4"/>
    <w:rsid w:val="000F0E7F"/>
    <w:rsid w:val="000F2F69"/>
    <w:rsid w:val="00140F36"/>
    <w:rsid w:val="0014127F"/>
    <w:rsid w:val="00164FC8"/>
    <w:rsid w:val="001D6141"/>
    <w:rsid w:val="001D65A3"/>
    <w:rsid w:val="001E0F4C"/>
    <w:rsid w:val="00204B9F"/>
    <w:rsid w:val="00213307"/>
    <w:rsid w:val="00222EBD"/>
    <w:rsid w:val="00223366"/>
    <w:rsid w:val="002356A8"/>
    <w:rsid w:val="00250820"/>
    <w:rsid w:val="00272FD1"/>
    <w:rsid w:val="00297372"/>
    <w:rsid w:val="002C4570"/>
    <w:rsid w:val="002E0333"/>
    <w:rsid w:val="00300FBE"/>
    <w:rsid w:val="0030419B"/>
    <w:rsid w:val="00317614"/>
    <w:rsid w:val="003614A8"/>
    <w:rsid w:val="003872DE"/>
    <w:rsid w:val="00391D5F"/>
    <w:rsid w:val="00394A32"/>
    <w:rsid w:val="003A1072"/>
    <w:rsid w:val="003A7BAA"/>
    <w:rsid w:val="003B29B6"/>
    <w:rsid w:val="00407CAF"/>
    <w:rsid w:val="004170DA"/>
    <w:rsid w:val="00424462"/>
    <w:rsid w:val="00434E97"/>
    <w:rsid w:val="004546AD"/>
    <w:rsid w:val="00477219"/>
    <w:rsid w:val="004807B0"/>
    <w:rsid w:val="00534B15"/>
    <w:rsid w:val="00556FDD"/>
    <w:rsid w:val="00586339"/>
    <w:rsid w:val="005871C1"/>
    <w:rsid w:val="005A725A"/>
    <w:rsid w:val="005E0593"/>
    <w:rsid w:val="005F5319"/>
    <w:rsid w:val="00606509"/>
    <w:rsid w:val="00625BA1"/>
    <w:rsid w:val="00635096"/>
    <w:rsid w:val="006723F7"/>
    <w:rsid w:val="0068774D"/>
    <w:rsid w:val="006E4B15"/>
    <w:rsid w:val="006F7346"/>
    <w:rsid w:val="007003A8"/>
    <w:rsid w:val="0070611C"/>
    <w:rsid w:val="00725029"/>
    <w:rsid w:val="0073279E"/>
    <w:rsid w:val="00742D2D"/>
    <w:rsid w:val="0075541C"/>
    <w:rsid w:val="00767974"/>
    <w:rsid w:val="007D0114"/>
    <w:rsid w:val="008040CF"/>
    <w:rsid w:val="00822243"/>
    <w:rsid w:val="008446DA"/>
    <w:rsid w:val="00846E9D"/>
    <w:rsid w:val="00850E6B"/>
    <w:rsid w:val="00872A81"/>
    <w:rsid w:val="008916C1"/>
    <w:rsid w:val="008A394A"/>
    <w:rsid w:val="008D1650"/>
    <w:rsid w:val="008E04F1"/>
    <w:rsid w:val="008E4601"/>
    <w:rsid w:val="008F64D9"/>
    <w:rsid w:val="00903909"/>
    <w:rsid w:val="00952EF9"/>
    <w:rsid w:val="009810AD"/>
    <w:rsid w:val="0099344F"/>
    <w:rsid w:val="009B1192"/>
    <w:rsid w:val="009E0C51"/>
    <w:rsid w:val="009E1AE9"/>
    <w:rsid w:val="009F57AF"/>
    <w:rsid w:val="00A05B50"/>
    <w:rsid w:val="00A166BC"/>
    <w:rsid w:val="00A17BCA"/>
    <w:rsid w:val="00A820EC"/>
    <w:rsid w:val="00A94F9E"/>
    <w:rsid w:val="00AA0F35"/>
    <w:rsid w:val="00AD7FEA"/>
    <w:rsid w:val="00B22402"/>
    <w:rsid w:val="00B25B97"/>
    <w:rsid w:val="00B50907"/>
    <w:rsid w:val="00BA05E8"/>
    <w:rsid w:val="00BA32BD"/>
    <w:rsid w:val="00BB5806"/>
    <w:rsid w:val="00BC0FC3"/>
    <w:rsid w:val="00BD280C"/>
    <w:rsid w:val="00C44138"/>
    <w:rsid w:val="00C60EC3"/>
    <w:rsid w:val="00C83459"/>
    <w:rsid w:val="00C914F9"/>
    <w:rsid w:val="00CB2FEC"/>
    <w:rsid w:val="00CE56FB"/>
    <w:rsid w:val="00D00CAB"/>
    <w:rsid w:val="00D4383A"/>
    <w:rsid w:val="00D46D91"/>
    <w:rsid w:val="00DD06A6"/>
    <w:rsid w:val="00DE1758"/>
    <w:rsid w:val="00E155D7"/>
    <w:rsid w:val="00E62ACB"/>
    <w:rsid w:val="00E67E56"/>
    <w:rsid w:val="00E84915"/>
    <w:rsid w:val="00EB7BD0"/>
    <w:rsid w:val="00EE0989"/>
    <w:rsid w:val="00EF6531"/>
    <w:rsid w:val="00F04780"/>
    <w:rsid w:val="00F1054C"/>
    <w:rsid w:val="00F36A2C"/>
    <w:rsid w:val="00F5604E"/>
    <w:rsid w:val="00F921A1"/>
    <w:rsid w:val="00FB20D8"/>
    <w:rsid w:val="00FD0D57"/>
    <w:rsid w:val="00FF6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98670"/>
  <w15:chartTrackingRefBased/>
  <w15:docId w15:val="{98929D83-A7E8-4E05-9254-48483E54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F36"/>
  </w:style>
  <w:style w:type="paragraph" w:styleId="Footer">
    <w:name w:val="footer"/>
    <w:basedOn w:val="Normal"/>
    <w:link w:val="FooterChar"/>
    <w:uiPriority w:val="99"/>
    <w:unhideWhenUsed/>
    <w:rsid w:val="00140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F36"/>
  </w:style>
  <w:style w:type="table" w:styleId="TableGrid">
    <w:name w:val="Table Grid"/>
    <w:basedOn w:val="TableNormal"/>
    <w:uiPriority w:val="39"/>
    <w:rsid w:val="00BB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E56"/>
    <w:pPr>
      <w:ind w:left="720"/>
      <w:contextualSpacing/>
    </w:pPr>
  </w:style>
  <w:style w:type="paragraph" w:styleId="NormalWeb">
    <w:name w:val="Normal (Web)"/>
    <w:basedOn w:val="Normal"/>
    <w:uiPriority w:val="99"/>
    <w:unhideWhenUsed/>
    <w:rsid w:val="006065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6509"/>
    <w:rPr>
      <w:b/>
      <w:bCs/>
    </w:rPr>
  </w:style>
  <w:style w:type="paragraph" w:styleId="BalloonText">
    <w:name w:val="Balloon Text"/>
    <w:basedOn w:val="Normal"/>
    <w:link w:val="BalloonTextChar"/>
    <w:uiPriority w:val="99"/>
    <w:semiHidden/>
    <w:unhideWhenUsed/>
    <w:rsid w:val="000F0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E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5031">
      <w:bodyDiv w:val="1"/>
      <w:marLeft w:val="0"/>
      <w:marRight w:val="0"/>
      <w:marTop w:val="0"/>
      <w:marBottom w:val="0"/>
      <w:divBdr>
        <w:top w:val="none" w:sz="0" w:space="0" w:color="auto"/>
        <w:left w:val="none" w:sz="0" w:space="0" w:color="auto"/>
        <w:bottom w:val="none" w:sz="0" w:space="0" w:color="auto"/>
        <w:right w:val="none" w:sz="0" w:space="0" w:color="auto"/>
      </w:divBdr>
    </w:div>
    <w:div w:id="228081166">
      <w:bodyDiv w:val="1"/>
      <w:marLeft w:val="0"/>
      <w:marRight w:val="0"/>
      <w:marTop w:val="0"/>
      <w:marBottom w:val="0"/>
      <w:divBdr>
        <w:top w:val="none" w:sz="0" w:space="0" w:color="auto"/>
        <w:left w:val="none" w:sz="0" w:space="0" w:color="auto"/>
        <w:bottom w:val="none" w:sz="0" w:space="0" w:color="auto"/>
        <w:right w:val="none" w:sz="0" w:space="0" w:color="auto"/>
      </w:divBdr>
    </w:div>
    <w:div w:id="333339320">
      <w:bodyDiv w:val="1"/>
      <w:marLeft w:val="0"/>
      <w:marRight w:val="0"/>
      <w:marTop w:val="0"/>
      <w:marBottom w:val="0"/>
      <w:divBdr>
        <w:top w:val="none" w:sz="0" w:space="0" w:color="auto"/>
        <w:left w:val="none" w:sz="0" w:space="0" w:color="auto"/>
        <w:bottom w:val="none" w:sz="0" w:space="0" w:color="auto"/>
        <w:right w:val="none" w:sz="0" w:space="0" w:color="auto"/>
      </w:divBdr>
    </w:div>
    <w:div w:id="38472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68D3C-FC52-4757-9F6E-395A6BB9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Brine Leas High School</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Sykes</dc:creator>
  <cp:keywords/>
  <dc:description/>
  <cp:lastModifiedBy>Jenny Sykes</cp:lastModifiedBy>
  <cp:revision>4</cp:revision>
  <dcterms:created xsi:type="dcterms:W3CDTF">2024-09-09T09:40:00Z</dcterms:created>
  <dcterms:modified xsi:type="dcterms:W3CDTF">2025-09-02T20:10:00Z</dcterms:modified>
</cp:coreProperties>
</file>